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80FB9" w14:textId="0402308D" w:rsidR="00FA0EFE" w:rsidRPr="00400673" w:rsidRDefault="00FA0EFE" w:rsidP="00191CEE">
      <w:pPr>
        <w:jc w:val="center"/>
        <w:rPr>
          <w:rFonts w:eastAsia="MS Mincho" w:cs="Arial"/>
          <w:b/>
          <w:szCs w:val="24"/>
        </w:rPr>
      </w:pPr>
      <w:r>
        <w:rPr>
          <w:rFonts w:eastAsia="MS Mincho" w:cs="Arial"/>
          <w:b/>
          <w:szCs w:val="24"/>
        </w:rPr>
        <w:t xml:space="preserve">JAVNI </w:t>
      </w:r>
      <w:r>
        <w:rPr>
          <w:rFonts w:eastAsia="MS Mincho" w:cs="Arial"/>
          <w:b/>
          <w:caps/>
          <w:szCs w:val="24"/>
        </w:rPr>
        <w:t xml:space="preserve">razpiS </w:t>
      </w:r>
      <w:r w:rsidRPr="00C06152">
        <w:rPr>
          <w:rFonts w:eastAsia="MS Mincho" w:cs="Arial"/>
          <w:b/>
          <w:szCs w:val="24"/>
        </w:rPr>
        <w:t>»PILOTNI PROJEKTI RAZVOJA IN UVEDBE INOVATIVNIH REŠITEV ZA OHRANJANJE ZAVZETOSTI, PRODUKTIVNOSTI IN UČINKOVITOSTI STAREJŠIH ZAPOSLENIH«</w:t>
      </w:r>
    </w:p>
    <w:p w14:paraId="79C40EC1" w14:textId="6F1165F1" w:rsidR="00FA0EFE" w:rsidRDefault="00FA0EFE" w:rsidP="00191CEE">
      <w:pPr>
        <w:jc w:val="center"/>
        <w:rPr>
          <w:rFonts w:cs="Arial"/>
          <w:b/>
          <w:i/>
        </w:rPr>
      </w:pPr>
      <w:r>
        <w:rPr>
          <w:rFonts w:cs="Arial"/>
          <w:b/>
        </w:rPr>
        <w:t xml:space="preserve">PARTNERSKI SPORAZUM </w:t>
      </w:r>
      <w:r w:rsidR="00191CEE">
        <w:rPr>
          <w:rFonts w:cs="Arial"/>
          <w:b/>
        </w:rPr>
        <w:t>–</w:t>
      </w:r>
      <w:r>
        <w:rPr>
          <w:rFonts w:cs="Arial"/>
          <w:b/>
        </w:rPr>
        <w:t xml:space="preserve"> </w:t>
      </w:r>
      <w:r w:rsidRPr="00D16D78">
        <w:rPr>
          <w:rFonts w:cs="Arial"/>
          <w:b/>
          <w:i/>
          <w:highlight w:val="lightGray"/>
        </w:rPr>
        <w:t>VZOREC</w:t>
      </w:r>
    </w:p>
    <w:p w14:paraId="3F7AAC3D" w14:textId="77777777" w:rsidR="00191CEE" w:rsidRDefault="00191CEE" w:rsidP="00191CEE">
      <w:pPr>
        <w:jc w:val="center"/>
        <w:rPr>
          <w:rFonts w:cs="Arial"/>
          <w:b/>
        </w:rPr>
      </w:pPr>
    </w:p>
    <w:p w14:paraId="7176E8C3" w14:textId="77777777" w:rsidR="00FA0EFE" w:rsidRDefault="00FA0EFE" w:rsidP="00191CEE">
      <w:pPr>
        <w:jc w:val="center"/>
        <w:rPr>
          <w:rFonts w:cs="Arial"/>
          <w:sz w:val="20"/>
          <w:szCs w:val="20"/>
        </w:rPr>
      </w:pPr>
      <w:r>
        <w:rPr>
          <w:rFonts w:cs="Arial"/>
          <w:sz w:val="20"/>
        </w:rPr>
        <w:t>(Vzorec  se lahko z ustreznimi podatki dopolni glede na potrebe posameznega partnerstva, vendar pa navedenega besedila ni dovoljeno spreminjati)</w:t>
      </w:r>
    </w:p>
    <w:p w14:paraId="34A4DE93" w14:textId="77777777" w:rsidR="00FA0EFE" w:rsidRDefault="00FA0EFE" w:rsidP="00191CEE">
      <w:pPr>
        <w:rPr>
          <w:rFonts w:cs="Arial"/>
          <w:sz w:val="20"/>
        </w:rPr>
      </w:pPr>
    </w:p>
    <w:p w14:paraId="33FB6DC4" w14:textId="3590C969" w:rsidR="00FA0EFE" w:rsidRDefault="00FA0EFE" w:rsidP="00191CEE">
      <w:pPr>
        <w:jc w:val="both"/>
        <w:rPr>
          <w:rFonts w:cs="Arial"/>
          <w:sz w:val="20"/>
        </w:rPr>
      </w:pPr>
      <w:r>
        <w:rPr>
          <w:rFonts w:cs="Arial"/>
          <w:b/>
          <w:caps/>
          <w:noProof/>
          <w:sz w:val="20"/>
        </w:rPr>
        <w:t>[</w:t>
      </w:r>
      <w:r w:rsidRPr="00BE70E7">
        <w:rPr>
          <w:rFonts w:cs="Arial"/>
          <w:b/>
          <w:caps/>
          <w:noProof/>
          <w:sz w:val="20"/>
          <w:highlight w:val="lightGray"/>
        </w:rPr>
        <w:t>PODJETJE/ORGANIZACIJA</w:t>
      </w:r>
      <w:r>
        <w:rPr>
          <w:rFonts w:cs="Arial"/>
          <w:b/>
          <w:caps/>
          <w:noProof/>
          <w:sz w:val="20"/>
        </w:rPr>
        <w:t>]</w:t>
      </w:r>
      <w:r>
        <w:rPr>
          <w:rFonts w:cs="Arial"/>
          <w:b/>
          <w:bCs/>
          <w:caps/>
          <w:noProof/>
          <w:sz w:val="20"/>
        </w:rPr>
        <w:t>,</w:t>
      </w:r>
      <w:r>
        <w:rPr>
          <w:rFonts w:cs="Arial"/>
          <w:bCs/>
          <w:noProof/>
          <w:sz w:val="20"/>
        </w:rPr>
        <w:t xml:space="preserve"> ki ga/jo zastopa</w:t>
      </w:r>
      <w:r>
        <w:rPr>
          <w:rFonts w:cs="Arial"/>
          <w:b/>
          <w:noProof/>
          <w:sz w:val="20"/>
        </w:rPr>
        <w:t xml:space="preserve"> </w:t>
      </w:r>
      <w:r>
        <w:rPr>
          <w:rFonts w:cs="Arial"/>
          <w:b/>
          <w:bCs/>
          <w:noProof/>
          <w:color w:val="808080"/>
          <w:sz w:val="20"/>
        </w:rPr>
        <w:t>[</w:t>
      </w:r>
      <w:r w:rsidRPr="00BE70E7">
        <w:rPr>
          <w:rFonts w:cs="Arial"/>
          <w:b/>
          <w:bCs/>
          <w:caps/>
          <w:noProof/>
          <w:sz w:val="20"/>
          <w:highlight w:val="lightGray"/>
        </w:rPr>
        <w:t>ime IN PRIIMEK odgovorne osebe</w:t>
      </w:r>
      <w:r>
        <w:rPr>
          <w:rFonts w:cs="Arial"/>
          <w:b/>
          <w:bCs/>
          <w:noProof/>
          <w:color w:val="808080"/>
          <w:sz w:val="20"/>
        </w:rPr>
        <w:t>]</w:t>
      </w:r>
      <w:r>
        <w:rPr>
          <w:rFonts w:cs="Arial"/>
          <w:bCs/>
          <w:noProof/>
          <w:sz w:val="20"/>
        </w:rPr>
        <w:t xml:space="preserve"> </w:t>
      </w:r>
      <w:r>
        <w:rPr>
          <w:rFonts w:cs="Arial"/>
          <w:sz w:val="20"/>
        </w:rPr>
        <w:t>(v nadalj</w:t>
      </w:r>
      <w:r w:rsidR="007363E5">
        <w:rPr>
          <w:rFonts w:cs="Arial"/>
          <w:sz w:val="20"/>
        </w:rPr>
        <w:t>evanju</w:t>
      </w:r>
      <w:r>
        <w:rPr>
          <w:rFonts w:cs="Arial"/>
          <w:color w:val="FF0000"/>
          <w:sz w:val="20"/>
        </w:rPr>
        <w:t xml:space="preserve"> </w:t>
      </w:r>
      <w:r>
        <w:rPr>
          <w:rFonts w:cs="Arial"/>
          <w:b/>
          <w:caps/>
          <w:noProof/>
          <w:sz w:val="20"/>
        </w:rPr>
        <w:t>[</w:t>
      </w:r>
      <w:r w:rsidRPr="00BE70E7">
        <w:rPr>
          <w:rFonts w:cs="Arial"/>
          <w:b/>
          <w:sz w:val="20"/>
          <w:highlight w:val="lightGray"/>
        </w:rPr>
        <w:t>prijavitelj (vodilni partner)</w:t>
      </w:r>
      <w:r>
        <w:rPr>
          <w:rFonts w:cs="Arial"/>
          <w:b/>
          <w:sz w:val="20"/>
        </w:rPr>
        <w:t xml:space="preserve"> </w:t>
      </w:r>
      <w:r w:rsidRPr="00BE70E7">
        <w:rPr>
          <w:rFonts w:cs="Arial"/>
          <w:b/>
          <w:sz w:val="20"/>
        </w:rPr>
        <w:t xml:space="preserve">/  </w:t>
      </w:r>
      <w:r w:rsidRPr="00BE70E7">
        <w:rPr>
          <w:rFonts w:cs="Arial"/>
          <w:b/>
          <w:sz w:val="20"/>
          <w:highlight w:val="lightGray"/>
        </w:rPr>
        <w:t>krovni partner</w:t>
      </w:r>
      <w:r w:rsidRPr="00BE70E7">
        <w:rPr>
          <w:rFonts w:cs="Arial"/>
          <w:b/>
          <w:sz w:val="20"/>
        </w:rPr>
        <w:t xml:space="preserve"> /  </w:t>
      </w:r>
      <w:r w:rsidRPr="00BE70E7">
        <w:rPr>
          <w:rFonts w:cs="Arial"/>
          <w:b/>
          <w:sz w:val="20"/>
          <w:highlight w:val="lightGray"/>
        </w:rPr>
        <w:t>svetovalni partner</w:t>
      </w:r>
      <w:r w:rsidRPr="00BE70E7">
        <w:rPr>
          <w:rFonts w:cs="Arial"/>
          <w:b/>
          <w:sz w:val="20"/>
        </w:rPr>
        <w:t xml:space="preserve"> </w:t>
      </w:r>
      <w:r>
        <w:rPr>
          <w:rFonts w:cs="Arial"/>
          <w:b/>
          <w:caps/>
          <w:noProof/>
          <w:sz w:val="20"/>
        </w:rPr>
        <w:t>]</w:t>
      </w:r>
    </w:p>
    <w:p w14:paraId="4FAED32A" w14:textId="77777777" w:rsidR="00FA0EFE" w:rsidRDefault="00FA0EFE" w:rsidP="00191CEE">
      <w:pPr>
        <w:jc w:val="both"/>
        <w:rPr>
          <w:rFonts w:cs="Arial"/>
          <w:sz w:val="20"/>
        </w:rPr>
      </w:pPr>
      <w:r>
        <w:rPr>
          <w:rFonts w:cs="Arial"/>
          <w:sz w:val="20"/>
        </w:rPr>
        <w:t xml:space="preserve">Davčna številka: </w:t>
      </w:r>
      <w:r>
        <w:rPr>
          <w:rFonts w:eastAsia="Calibri" w:cs="Arial"/>
          <w:sz w:val="20"/>
        </w:rPr>
        <w:fldChar w:fldCharType="begin">
          <w:ffData>
            <w:name w:val="Text17"/>
            <w:enabled/>
            <w:calcOnExit w:val="0"/>
            <w:textInput/>
          </w:ffData>
        </w:fldChar>
      </w:r>
      <w:r>
        <w:rPr>
          <w:rFonts w:eastAsia="Calibri" w:cs="Arial"/>
          <w:sz w:val="20"/>
        </w:rPr>
        <w:instrText xml:space="preserve"> FORMTEXT </w:instrText>
      </w:r>
      <w:r>
        <w:rPr>
          <w:rFonts w:eastAsia="Calibri" w:cs="Arial"/>
          <w:sz w:val="20"/>
        </w:rPr>
      </w:r>
      <w:r>
        <w:rPr>
          <w:rFonts w:eastAsia="Calibri" w:cs="Arial"/>
          <w:sz w:val="20"/>
        </w:rPr>
        <w:fldChar w:fldCharType="separate"/>
      </w:r>
      <w:r>
        <w:rPr>
          <w:rFonts w:eastAsia="Calibri" w:cs="Arial"/>
          <w:sz w:val="20"/>
        </w:rPr>
        <w:t> </w:t>
      </w:r>
      <w:r>
        <w:rPr>
          <w:rFonts w:eastAsia="Calibri" w:cs="Arial"/>
          <w:sz w:val="20"/>
        </w:rPr>
        <w:t> </w:t>
      </w:r>
      <w:r>
        <w:rPr>
          <w:rFonts w:eastAsia="Calibri" w:cs="Arial"/>
          <w:sz w:val="20"/>
        </w:rPr>
        <w:t> </w:t>
      </w:r>
      <w:r>
        <w:rPr>
          <w:rFonts w:eastAsia="Calibri" w:cs="Arial"/>
          <w:sz w:val="20"/>
        </w:rPr>
        <w:t> </w:t>
      </w:r>
      <w:r>
        <w:rPr>
          <w:rFonts w:eastAsia="Calibri" w:cs="Arial"/>
          <w:sz w:val="20"/>
        </w:rPr>
        <w:t> </w:t>
      </w:r>
      <w:r>
        <w:rPr>
          <w:rFonts w:eastAsia="Calibri" w:cs="Arial"/>
          <w:sz w:val="20"/>
        </w:rPr>
        <w:fldChar w:fldCharType="end"/>
      </w:r>
    </w:p>
    <w:p w14:paraId="00E7DFBB" w14:textId="77777777" w:rsidR="00FA0EFE" w:rsidRDefault="00FA0EFE" w:rsidP="00191CEE">
      <w:pPr>
        <w:jc w:val="both"/>
        <w:rPr>
          <w:rFonts w:cs="Arial"/>
          <w:sz w:val="20"/>
        </w:rPr>
      </w:pPr>
      <w:r>
        <w:rPr>
          <w:rFonts w:cs="Arial"/>
          <w:sz w:val="20"/>
        </w:rPr>
        <w:t xml:space="preserve">Matična številka: </w:t>
      </w:r>
      <w:r>
        <w:rPr>
          <w:rFonts w:eastAsia="Calibri" w:cs="Arial"/>
          <w:sz w:val="20"/>
        </w:rPr>
        <w:fldChar w:fldCharType="begin">
          <w:ffData>
            <w:name w:val="Text17"/>
            <w:enabled/>
            <w:calcOnExit w:val="0"/>
            <w:textInput/>
          </w:ffData>
        </w:fldChar>
      </w:r>
      <w:r>
        <w:rPr>
          <w:rFonts w:eastAsia="Calibri" w:cs="Arial"/>
          <w:sz w:val="20"/>
        </w:rPr>
        <w:instrText xml:space="preserve"> FORMTEXT </w:instrText>
      </w:r>
      <w:r>
        <w:rPr>
          <w:rFonts w:eastAsia="Calibri" w:cs="Arial"/>
          <w:sz w:val="20"/>
        </w:rPr>
      </w:r>
      <w:r>
        <w:rPr>
          <w:rFonts w:eastAsia="Calibri" w:cs="Arial"/>
          <w:sz w:val="20"/>
        </w:rPr>
        <w:fldChar w:fldCharType="separate"/>
      </w:r>
      <w:r>
        <w:rPr>
          <w:rFonts w:eastAsia="Calibri" w:cs="Arial"/>
          <w:sz w:val="20"/>
        </w:rPr>
        <w:t> </w:t>
      </w:r>
      <w:r>
        <w:rPr>
          <w:rFonts w:eastAsia="Calibri" w:cs="Arial"/>
          <w:sz w:val="20"/>
        </w:rPr>
        <w:t> </w:t>
      </w:r>
      <w:r>
        <w:rPr>
          <w:rFonts w:eastAsia="Calibri" w:cs="Arial"/>
          <w:sz w:val="20"/>
        </w:rPr>
        <w:t> </w:t>
      </w:r>
      <w:r>
        <w:rPr>
          <w:rFonts w:eastAsia="Calibri" w:cs="Arial"/>
          <w:sz w:val="20"/>
        </w:rPr>
        <w:t> </w:t>
      </w:r>
      <w:r>
        <w:rPr>
          <w:rFonts w:eastAsia="Calibri" w:cs="Arial"/>
          <w:sz w:val="20"/>
        </w:rPr>
        <w:t> </w:t>
      </w:r>
      <w:r>
        <w:rPr>
          <w:rFonts w:eastAsia="Calibri" w:cs="Arial"/>
          <w:sz w:val="20"/>
        </w:rPr>
        <w:fldChar w:fldCharType="end"/>
      </w:r>
    </w:p>
    <w:p w14:paraId="5A7ECADF" w14:textId="77777777" w:rsidR="00FA0EFE" w:rsidRDefault="00FA0EFE" w:rsidP="00191CEE">
      <w:pPr>
        <w:jc w:val="both"/>
        <w:rPr>
          <w:rFonts w:cs="Arial"/>
          <w:sz w:val="20"/>
        </w:rPr>
      </w:pPr>
      <w:r>
        <w:rPr>
          <w:rFonts w:cs="Arial"/>
          <w:sz w:val="20"/>
        </w:rPr>
        <w:t xml:space="preserve">Transakcijski račun: </w:t>
      </w:r>
      <w:r>
        <w:rPr>
          <w:rFonts w:eastAsia="Calibri" w:cs="Arial"/>
          <w:sz w:val="20"/>
        </w:rPr>
        <w:fldChar w:fldCharType="begin">
          <w:ffData>
            <w:name w:val="Text17"/>
            <w:enabled/>
            <w:calcOnExit w:val="0"/>
            <w:textInput/>
          </w:ffData>
        </w:fldChar>
      </w:r>
      <w:r>
        <w:rPr>
          <w:rFonts w:eastAsia="Calibri" w:cs="Arial"/>
          <w:sz w:val="20"/>
        </w:rPr>
        <w:instrText xml:space="preserve"> FORMTEXT </w:instrText>
      </w:r>
      <w:r>
        <w:rPr>
          <w:rFonts w:eastAsia="Calibri" w:cs="Arial"/>
          <w:sz w:val="20"/>
        </w:rPr>
      </w:r>
      <w:r>
        <w:rPr>
          <w:rFonts w:eastAsia="Calibri" w:cs="Arial"/>
          <w:sz w:val="20"/>
        </w:rPr>
        <w:fldChar w:fldCharType="separate"/>
      </w:r>
      <w:r>
        <w:rPr>
          <w:rFonts w:eastAsia="Calibri" w:cs="Arial"/>
          <w:sz w:val="20"/>
        </w:rPr>
        <w:t> </w:t>
      </w:r>
      <w:r>
        <w:rPr>
          <w:rFonts w:eastAsia="Calibri" w:cs="Arial"/>
          <w:sz w:val="20"/>
        </w:rPr>
        <w:t> </w:t>
      </w:r>
      <w:r>
        <w:rPr>
          <w:rFonts w:eastAsia="Calibri" w:cs="Arial"/>
          <w:sz w:val="20"/>
        </w:rPr>
        <w:t> </w:t>
      </w:r>
      <w:r>
        <w:rPr>
          <w:rFonts w:eastAsia="Calibri" w:cs="Arial"/>
          <w:sz w:val="20"/>
        </w:rPr>
        <w:t> </w:t>
      </w:r>
      <w:r>
        <w:rPr>
          <w:rFonts w:eastAsia="Calibri" w:cs="Arial"/>
          <w:sz w:val="20"/>
        </w:rPr>
        <w:t> </w:t>
      </w:r>
      <w:r>
        <w:rPr>
          <w:rFonts w:eastAsia="Calibri" w:cs="Arial"/>
          <w:sz w:val="20"/>
        </w:rPr>
        <w:fldChar w:fldCharType="end"/>
      </w:r>
      <w:r>
        <w:rPr>
          <w:rFonts w:eastAsia="Calibri" w:cs="Arial"/>
          <w:sz w:val="20"/>
        </w:rPr>
        <w:t xml:space="preserve"> , odprt pri banki: </w:t>
      </w:r>
      <w:r>
        <w:rPr>
          <w:rFonts w:eastAsia="Calibri" w:cs="Arial"/>
          <w:sz w:val="20"/>
        </w:rPr>
        <w:fldChar w:fldCharType="begin">
          <w:ffData>
            <w:name w:val="Text17"/>
            <w:enabled/>
            <w:calcOnExit w:val="0"/>
            <w:textInput/>
          </w:ffData>
        </w:fldChar>
      </w:r>
      <w:r>
        <w:rPr>
          <w:rFonts w:eastAsia="Calibri" w:cs="Arial"/>
          <w:sz w:val="20"/>
        </w:rPr>
        <w:instrText xml:space="preserve"> FORMTEXT </w:instrText>
      </w:r>
      <w:r>
        <w:rPr>
          <w:rFonts w:eastAsia="Calibri" w:cs="Arial"/>
          <w:sz w:val="20"/>
        </w:rPr>
      </w:r>
      <w:r>
        <w:rPr>
          <w:rFonts w:eastAsia="Calibri" w:cs="Arial"/>
          <w:sz w:val="20"/>
        </w:rPr>
        <w:fldChar w:fldCharType="separate"/>
      </w:r>
      <w:r>
        <w:rPr>
          <w:rFonts w:eastAsia="Calibri" w:cs="Arial"/>
          <w:sz w:val="20"/>
        </w:rPr>
        <w:t> </w:t>
      </w:r>
      <w:r>
        <w:rPr>
          <w:rFonts w:eastAsia="Calibri" w:cs="Arial"/>
          <w:sz w:val="20"/>
        </w:rPr>
        <w:t> </w:t>
      </w:r>
      <w:r>
        <w:rPr>
          <w:rFonts w:eastAsia="Calibri" w:cs="Arial"/>
          <w:sz w:val="20"/>
        </w:rPr>
        <w:t> </w:t>
      </w:r>
      <w:r>
        <w:rPr>
          <w:rFonts w:eastAsia="Calibri" w:cs="Arial"/>
          <w:sz w:val="20"/>
        </w:rPr>
        <w:t> </w:t>
      </w:r>
      <w:r>
        <w:rPr>
          <w:rFonts w:eastAsia="Calibri" w:cs="Arial"/>
          <w:sz w:val="20"/>
        </w:rPr>
        <w:t> </w:t>
      </w:r>
      <w:r>
        <w:rPr>
          <w:rFonts w:eastAsia="Calibri" w:cs="Arial"/>
          <w:sz w:val="20"/>
        </w:rPr>
        <w:fldChar w:fldCharType="end"/>
      </w:r>
    </w:p>
    <w:p w14:paraId="4D39A0DB" w14:textId="77777777" w:rsidR="00FA0EFE" w:rsidRDefault="00FA0EFE" w:rsidP="00191CEE">
      <w:pPr>
        <w:jc w:val="both"/>
        <w:rPr>
          <w:rFonts w:cs="Arial"/>
          <w:bCs/>
          <w:color w:val="000000"/>
          <w:sz w:val="20"/>
        </w:rPr>
      </w:pPr>
    </w:p>
    <w:p w14:paraId="36DCE0AE" w14:textId="77777777" w:rsidR="00FA0EFE" w:rsidRDefault="00FA0EFE" w:rsidP="00191CEE">
      <w:pPr>
        <w:jc w:val="both"/>
        <w:rPr>
          <w:rFonts w:cs="Arial"/>
          <w:bCs/>
          <w:color w:val="000000"/>
          <w:sz w:val="20"/>
        </w:rPr>
      </w:pPr>
      <w:r>
        <w:rPr>
          <w:rFonts w:cs="Arial"/>
          <w:bCs/>
          <w:color w:val="000000"/>
          <w:sz w:val="20"/>
        </w:rPr>
        <w:t>in</w:t>
      </w:r>
    </w:p>
    <w:p w14:paraId="52A434FF" w14:textId="77777777" w:rsidR="00FA0EFE" w:rsidRDefault="00FA0EFE" w:rsidP="00191CEE">
      <w:pPr>
        <w:jc w:val="both"/>
        <w:rPr>
          <w:rFonts w:cs="Arial"/>
          <w:b/>
          <w:caps/>
          <w:noProof/>
          <w:sz w:val="20"/>
        </w:rPr>
      </w:pPr>
    </w:p>
    <w:p w14:paraId="009206EA" w14:textId="1604561D" w:rsidR="00FA0EFE" w:rsidRDefault="00FA0EFE" w:rsidP="00191CEE">
      <w:pPr>
        <w:jc w:val="both"/>
        <w:rPr>
          <w:rFonts w:cs="Arial"/>
          <w:sz w:val="20"/>
        </w:rPr>
      </w:pPr>
      <w:r>
        <w:rPr>
          <w:rFonts w:cs="Arial"/>
          <w:b/>
          <w:caps/>
          <w:noProof/>
          <w:sz w:val="20"/>
        </w:rPr>
        <w:t>[</w:t>
      </w:r>
      <w:r w:rsidRPr="00BE70E7">
        <w:rPr>
          <w:rFonts w:cs="Arial"/>
          <w:b/>
          <w:caps/>
          <w:noProof/>
          <w:sz w:val="20"/>
          <w:highlight w:val="lightGray"/>
        </w:rPr>
        <w:t>PODJETJE/ORGANIZACIJA</w:t>
      </w:r>
      <w:r>
        <w:rPr>
          <w:rFonts w:cs="Arial"/>
          <w:b/>
          <w:caps/>
          <w:noProof/>
          <w:sz w:val="20"/>
        </w:rPr>
        <w:t>]</w:t>
      </w:r>
      <w:r>
        <w:rPr>
          <w:rFonts w:cs="Arial"/>
          <w:b/>
          <w:bCs/>
          <w:caps/>
          <w:noProof/>
          <w:sz w:val="20"/>
        </w:rPr>
        <w:t>,</w:t>
      </w:r>
      <w:r>
        <w:rPr>
          <w:rFonts w:cs="Arial"/>
          <w:bCs/>
          <w:noProof/>
          <w:sz w:val="20"/>
        </w:rPr>
        <w:t xml:space="preserve"> ki ga/jo zastopa</w:t>
      </w:r>
      <w:r>
        <w:rPr>
          <w:rFonts w:cs="Arial"/>
          <w:b/>
          <w:noProof/>
          <w:sz w:val="20"/>
        </w:rPr>
        <w:t xml:space="preserve"> </w:t>
      </w:r>
      <w:r>
        <w:rPr>
          <w:rFonts w:cs="Arial"/>
          <w:b/>
          <w:bCs/>
          <w:noProof/>
          <w:color w:val="808080"/>
          <w:sz w:val="20"/>
        </w:rPr>
        <w:t>[</w:t>
      </w:r>
      <w:r w:rsidRPr="00BE70E7">
        <w:rPr>
          <w:rFonts w:cs="Arial"/>
          <w:b/>
          <w:bCs/>
          <w:caps/>
          <w:noProof/>
          <w:sz w:val="20"/>
          <w:highlight w:val="lightGray"/>
        </w:rPr>
        <w:t>ime IN PRIIMEK odgovorne osebe</w:t>
      </w:r>
      <w:r>
        <w:rPr>
          <w:rFonts w:cs="Arial"/>
          <w:b/>
          <w:bCs/>
          <w:noProof/>
          <w:color w:val="808080"/>
          <w:sz w:val="20"/>
        </w:rPr>
        <w:t>]</w:t>
      </w:r>
      <w:r>
        <w:rPr>
          <w:rFonts w:cs="Arial"/>
          <w:bCs/>
          <w:noProof/>
          <w:sz w:val="20"/>
        </w:rPr>
        <w:t xml:space="preserve"> </w:t>
      </w:r>
      <w:r>
        <w:rPr>
          <w:rFonts w:cs="Arial"/>
          <w:sz w:val="20"/>
        </w:rPr>
        <w:t xml:space="preserve">(v </w:t>
      </w:r>
      <w:r w:rsidR="007363E5">
        <w:rPr>
          <w:rFonts w:cs="Arial"/>
          <w:sz w:val="20"/>
        </w:rPr>
        <w:t>nadaljevanju</w:t>
      </w:r>
      <w:r w:rsidR="007363E5">
        <w:rPr>
          <w:rFonts w:cs="Arial"/>
          <w:b/>
          <w:caps/>
          <w:noProof/>
          <w:sz w:val="20"/>
        </w:rPr>
        <w:t xml:space="preserve"> </w:t>
      </w:r>
      <w:r>
        <w:rPr>
          <w:rFonts w:cs="Arial"/>
          <w:b/>
          <w:caps/>
          <w:noProof/>
          <w:sz w:val="20"/>
        </w:rPr>
        <w:t>[</w:t>
      </w:r>
      <w:r w:rsidRPr="00BE70E7">
        <w:rPr>
          <w:rFonts w:cs="Arial"/>
          <w:b/>
          <w:sz w:val="20"/>
          <w:highlight w:val="lightGray"/>
        </w:rPr>
        <w:t>prijavitelj (vodilni partner)</w:t>
      </w:r>
      <w:r>
        <w:rPr>
          <w:rFonts w:cs="Arial"/>
          <w:b/>
          <w:sz w:val="20"/>
        </w:rPr>
        <w:t xml:space="preserve"> </w:t>
      </w:r>
      <w:r w:rsidRPr="00BE70E7">
        <w:rPr>
          <w:rFonts w:cs="Arial"/>
          <w:b/>
          <w:sz w:val="20"/>
        </w:rPr>
        <w:t xml:space="preserve">/  </w:t>
      </w:r>
      <w:r w:rsidRPr="00BE70E7">
        <w:rPr>
          <w:rFonts w:cs="Arial"/>
          <w:b/>
          <w:sz w:val="20"/>
          <w:highlight w:val="lightGray"/>
        </w:rPr>
        <w:t>krovni partner</w:t>
      </w:r>
      <w:r w:rsidRPr="00BE70E7">
        <w:rPr>
          <w:rFonts w:cs="Arial"/>
          <w:b/>
          <w:sz w:val="20"/>
        </w:rPr>
        <w:t xml:space="preserve"> /  </w:t>
      </w:r>
      <w:r w:rsidRPr="00BE70E7">
        <w:rPr>
          <w:rFonts w:cs="Arial"/>
          <w:b/>
          <w:sz w:val="20"/>
          <w:highlight w:val="lightGray"/>
        </w:rPr>
        <w:t>svetovalni partner</w:t>
      </w:r>
      <w:r w:rsidRPr="00BE70E7">
        <w:rPr>
          <w:rFonts w:cs="Arial"/>
          <w:b/>
          <w:sz w:val="20"/>
        </w:rPr>
        <w:t xml:space="preserve"> </w:t>
      </w:r>
      <w:r>
        <w:rPr>
          <w:rFonts w:cs="Arial"/>
          <w:b/>
          <w:caps/>
          <w:noProof/>
          <w:sz w:val="20"/>
        </w:rPr>
        <w:t>]</w:t>
      </w:r>
    </w:p>
    <w:p w14:paraId="7D1FDE2D" w14:textId="77777777" w:rsidR="00FA0EFE" w:rsidRDefault="00FA0EFE" w:rsidP="00191CEE">
      <w:pPr>
        <w:jc w:val="both"/>
        <w:rPr>
          <w:rFonts w:cs="Arial"/>
          <w:sz w:val="20"/>
        </w:rPr>
      </w:pPr>
      <w:r>
        <w:rPr>
          <w:rFonts w:cs="Arial"/>
          <w:sz w:val="20"/>
        </w:rPr>
        <w:t xml:space="preserve">Davčna številka: </w:t>
      </w:r>
      <w:r>
        <w:rPr>
          <w:rFonts w:eastAsia="Calibri" w:cs="Arial"/>
          <w:sz w:val="20"/>
        </w:rPr>
        <w:fldChar w:fldCharType="begin">
          <w:ffData>
            <w:name w:val="Text17"/>
            <w:enabled/>
            <w:calcOnExit w:val="0"/>
            <w:textInput/>
          </w:ffData>
        </w:fldChar>
      </w:r>
      <w:r>
        <w:rPr>
          <w:rFonts w:eastAsia="Calibri" w:cs="Arial"/>
          <w:sz w:val="20"/>
        </w:rPr>
        <w:instrText xml:space="preserve"> FORMTEXT </w:instrText>
      </w:r>
      <w:r>
        <w:rPr>
          <w:rFonts w:eastAsia="Calibri" w:cs="Arial"/>
          <w:sz w:val="20"/>
        </w:rPr>
      </w:r>
      <w:r>
        <w:rPr>
          <w:rFonts w:eastAsia="Calibri" w:cs="Arial"/>
          <w:sz w:val="20"/>
        </w:rPr>
        <w:fldChar w:fldCharType="separate"/>
      </w:r>
      <w:r>
        <w:rPr>
          <w:rFonts w:eastAsia="Calibri" w:cs="Arial"/>
          <w:sz w:val="20"/>
        </w:rPr>
        <w:t> </w:t>
      </w:r>
      <w:r>
        <w:rPr>
          <w:rFonts w:eastAsia="Calibri" w:cs="Arial"/>
          <w:sz w:val="20"/>
        </w:rPr>
        <w:t> </w:t>
      </w:r>
      <w:r>
        <w:rPr>
          <w:rFonts w:eastAsia="Calibri" w:cs="Arial"/>
          <w:sz w:val="20"/>
        </w:rPr>
        <w:t> </w:t>
      </w:r>
      <w:r>
        <w:rPr>
          <w:rFonts w:eastAsia="Calibri" w:cs="Arial"/>
          <w:sz w:val="20"/>
        </w:rPr>
        <w:t> </w:t>
      </w:r>
      <w:r>
        <w:rPr>
          <w:rFonts w:eastAsia="Calibri" w:cs="Arial"/>
          <w:sz w:val="20"/>
        </w:rPr>
        <w:t> </w:t>
      </w:r>
      <w:r>
        <w:rPr>
          <w:rFonts w:eastAsia="Calibri" w:cs="Arial"/>
          <w:sz w:val="20"/>
        </w:rPr>
        <w:fldChar w:fldCharType="end"/>
      </w:r>
    </w:p>
    <w:p w14:paraId="4A9B53C4" w14:textId="77777777" w:rsidR="00FA0EFE" w:rsidRDefault="00FA0EFE" w:rsidP="00191CEE">
      <w:pPr>
        <w:jc w:val="both"/>
        <w:rPr>
          <w:rFonts w:cs="Arial"/>
          <w:sz w:val="20"/>
        </w:rPr>
      </w:pPr>
      <w:r>
        <w:rPr>
          <w:rFonts w:cs="Arial"/>
          <w:sz w:val="20"/>
        </w:rPr>
        <w:t xml:space="preserve">Matična številka: </w:t>
      </w:r>
      <w:r>
        <w:rPr>
          <w:rFonts w:eastAsia="Calibri" w:cs="Arial"/>
          <w:sz w:val="20"/>
        </w:rPr>
        <w:fldChar w:fldCharType="begin">
          <w:ffData>
            <w:name w:val="Text17"/>
            <w:enabled/>
            <w:calcOnExit w:val="0"/>
            <w:textInput/>
          </w:ffData>
        </w:fldChar>
      </w:r>
      <w:r>
        <w:rPr>
          <w:rFonts w:eastAsia="Calibri" w:cs="Arial"/>
          <w:sz w:val="20"/>
        </w:rPr>
        <w:instrText xml:space="preserve"> FORMTEXT </w:instrText>
      </w:r>
      <w:r>
        <w:rPr>
          <w:rFonts w:eastAsia="Calibri" w:cs="Arial"/>
          <w:sz w:val="20"/>
        </w:rPr>
      </w:r>
      <w:r>
        <w:rPr>
          <w:rFonts w:eastAsia="Calibri" w:cs="Arial"/>
          <w:sz w:val="20"/>
        </w:rPr>
        <w:fldChar w:fldCharType="separate"/>
      </w:r>
      <w:r>
        <w:rPr>
          <w:rFonts w:eastAsia="Calibri" w:cs="Arial"/>
          <w:sz w:val="20"/>
        </w:rPr>
        <w:t> </w:t>
      </w:r>
      <w:r>
        <w:rPr>
          <w:rFonts w:eastAsia="Calibri" w:cs="Arial"/>
          <w:sz w:val="20"/>
        </w:rPr>
        <w:t> </w:t>
      </w:r>
      <w:r>
        <w:rPr>
          <w:rFonts w:eastAsia="Calibri" w:cs="Arial"/>
          <w:sz w:val="20"/>
        </w:rPr>
        <w:t> </w:t>
      </w:r>
      <w:r>
        <w:rPr>
          <w:rFonts w:eastAsia="Calibri" w:cs="Arial"/>
          <w:sz w:val="20"/>
        </w:rPr>
        <w:t> </w:t>
      </w:r>
      <w:r>
        <w:rPr>
          <w:rFonts w:eastAsia="Calibri" w:cs="Arial"/>
          <w:sz w:val="20"/>
        </w:rPr>
        <w:t> </w:t>
      </w:r>
      <w:r>
        <w:rPr>
          <w:rFonts w:eastAsia="Calibri" w:cs="Arial"/>
          <w:sz w:val="20"/>
        </w:rPr>
        <w:fldChar w:fldCharType="end"/>
      </w:r>
    </w:p>
    <w:p w14:paraId="43E96F7A" w14:textId="77777777" w:rsidR="00FA0EFE" w:rsidRDefault="00FA0EFE" w:rsidP="00191CEE">
      <w:pPr>
        <w:jc w:val="both"/>
        <w:rPr>
          <w:rFonts w:cs="Arial"/>
          <w:sz w:val="20"/>
        </w:rPr>
      </w:pPr>
      <w:r>
        <w:rPr>
          <w:rFonts w:cs="Arial"/>
          <w:sz w:val="20"/>
        </w:rPr>
        <w:t xml:space="preserve">Transakcijski račun: </w:t>
      </w:r>
      <w:r>
        <w:rPr>
          <w:rFonts w:eastAsia="Calibri" w:cs="Arial"/>
          <w:sz w:val="20"/>
        </w:rPr>
        <w:fldChar w:fldCharType="begin">
          <w:ffData>
            <w:name w:val="Text17"/>
            <w:enabled/>
            <w:calcOnExit w:val="0"/>
            <w:textInput/>
          </w:ffData>
        </w:fldChar>
      </w:r>
      <w:r>
        <w:rPr>
          <w:rFonts w:eastAsia="Calibri" w:cs="Arial"/>
          <w:sz w:val="20"/>
        </w:rPr>
        <w:instrText xml:space="preserve"> FORMTEXT </w:instrText>
      </w:r>
      <w:r>
        <w:rPr>
          <w:rFonts w:eastAsia="Calibri" w:cs="Arial"/>
          <w:sz w:val="20"/>
        </w:rPr>
      </w:r>
      <w:r>
        <w:rPr>
          <w:rFonts w:eastAsia="Calibri" w:cs="Arial"/>
          <w:sz w:val="20"/>
        </w:rPr>
        <w:fldChar w:fldCharType="separate"/>
      </w:r>
      <w:r>
        <w:rPr>
          <w:rFonts w:eastAsia="Calibri" w:cs="Arial"/>
          <w:sz w:val="20"/>
        </w:rPr>
        <w:t> </w:t>
      </w:r>
      <w:r>
        <w:rPr>
          <w:rFonts w:eastAsia="Calibri" w:cs="Arial"/>
          <w:sz w:val="20"/>
        </w:rPr>
        <w:t> </w:t>
      </w:r>
      <w:r>
        <w:rPr>
          <w:rFonts w:eastAsia="Calibri" w:cs="Arial"/>
          <w:sz w:val="20"/>
        </w:rPr>
        <w:t> </w:t>
      </w:r>
      <w:r>
        <w:rPr>
          <w:rFonts w:eastAsia="Calibri" w:cs="Arial"/>
          <w:sz w:val="20"/>
        </w:rPr>
        <w:t> </w:t>
      </w:r>
      <w:r>
        <w:rPr>
          <w:rFonts w:eastAsia="Calibri" w:cs="Arial"/>
          <w:sz w:val="20"/>
        </w:rPr>
        <w:t> </w:t>
      </w:r>
      <w:r>
        <w:rPr>
          <w:rFonts w:eastAsia="Calibri" w:cs="Arial"/>
          <w:sz w:val="20"/>
        </w:rPr>
        <w:fldChar w:fldCharType="end"/>
      </w:r>
      <w:r>
        <w:rPr>
          <w:rFonts w:eastAsia="Calibri" w:cs="Arial"/>
          <w:sz w:val="20"/>
        </w:rPr>
        <w:t xml:space="preserve"> , odprt pri banki: </w:t>
      </w:r>
      <w:r>
        <w:rPr>
          <w:rFonts w:eastAsia="Calibri" w:cs="Arial"/>
          <w:sz w:val="20"/>
        </w:rPr>
        <w:fldChar w:fldCharType="begin">
          <w:ffData>
            <w:name w:val="Text17"/>
            <w:enabled/>
            <w:calcOnExit w:val="0"/>
            <w:textInput/>
          </w:ffData>
        </w:fldChar>
      </w:r>
      <w:r>
        <w:rPr>
          <w:rFonts w:eastAsia="Calibri" w:cs="Arial"/>
          <w:sz w:val="20"/>
        </w:rPr>
        <w:instrText xml:space="preserve"> FORMTEXT </w:instrText>
      </w:r>
      <w:r>
        <w:rPr>
          <w:rFonts w:eastAsia="Calibri" w:cs="Arial"/>
          <w:sz w:val="20"/>
        </w:rPr>
      </w:r>
      <w:r>
        <w:rPr>
          <w:rFonts w:eastAsia="Calibri" w:cs="Arial"/>
          <w:sz w:val="20"/>
        </w:rPr>
        <w:fldChar w:fldCharType="separate"/>
      </w:r>
      <w:r>
        <w:rPr>
          <w:rFonts w:eastAsia="Calibri" w:cs="Arial"/>
          <w:sz w:val="20"/>
        </w:rPr>
        <w:t> </w:t>
      </w:r>
      <w:r>
        <w:rPr>
          <w:rFonts w:eastAsia="Calibri" w:cs="Arial"/>
          <w:sz w:val="20"/>
        </w:rPr>
        <w:t> </w:t>
      </w:r>
      <w:r>
        <w:rPr>
          <w:rFonts w:eastAsia="Calibri" w:cs="Arial"/>
          <w:sz w:val="20"/>
        </w:rPr>
        <w:t> </w:t>
      </w:r>
      <w:r>
        <w:rPr>
          <w:rFonts w:eastAsia="Calibri" w:cs="Arial"/>
          <w:sz w:val="20"/>
        </w:rPr>
        <w:t> </w:t>
      </w:r>
      <w:r>
        <w:rPr>
          <w:rFonts w:eastAsia="Calibri" w:cs="Arial"/>
          <w:sz w:val="20"/>
        </w:rPr>
        <w:t> </w:t>
      </w:r>
      <w:r>
        <w:rPr>
          <w:rFonts w:eastAsia="Calibri" w:cs="Arial"/>
          <w:sz w:val="20"/>
        </w:rPr>
        <w:fldChar w:fldCharType="end"/>
      </w:r>
    </w:p>
    <w:p w14:paraId="6D667D06" w14:textId="77777777" w:rsidR="00FA0EFE" w:rsidRDefault="00FA0EFE" w:rsidP="00191CEE">
      <w:pPr>
        <w:jc w:val="both"/>
        <w:rPr>
          <w:rFonts w:cs="Arial"/>
          <w:bCs/>
          <w:color w:val="000000"/>
          <w:sz w:val="20"/>
        </w:rPr>
      </w:pPr>
    </w:p>
    <w:p w14:paraId="0FD749FE" w14:textId="77777777" w:rsidR="00FA0EFE" w:rsidRDefault="00FA0EFE" w:rsidP="00191CEE">
      <w:pPr>
        <w:jc w:val="both"/>
        <w:rPr>
          <w:rFonts w:cs="Arial"/>
          <w:bCs/>
          <w:color w:val="000000"/>
          <w:sz w:val="20"/>
        </w:rPr>
      </w:pPr>
      <w:r>
        <w:rPr>
          <w:rFonts w:cs="Arial"/>
          <w:bCs/>
          <w:color w:val="000000"/>
          <w:sz w:val="20"/>
        </w:rPr>
        <w:t>in</w:t>
      </w:r>
    </w:p>
    <w:p w14:paraId="513E3DA9" w14:textId="77777777" w:rsidR="00FA0EFE" w:rsidRDefault="00FA0EFE" w:rsidP="00191CEE">
      <w:pPr>
        <w:jc w:val="both"/>
        <w:rPr>
          <w:rFonts w:cs="Arial"/>
          <w:b/>
          <w:bCs/>
          <w:color w:val="000000"/>
          <w:sz w:val="20"/>
        </w:rPr>
      </w:pPr>
    </w:p>
    <w:p w14:paraId="5BD05290" w14:textId="02374327" w:rsidR="00FA0EFE" w:rsidRDefault="00FA0EFE" w:rsidP="00191CEE">
      <w:pPr>
        <w:jc w:val="both"/>
        <w:rPr>
          <w:rFonts w:cs="Arial"/>
          <w:sz w:val="20"/>
        </w:rPr>
      </w:pPr>
      <w:r>
        <w:rPr>
          <w:rFonts w:cs="Arial"/>
          <w:b/>
          <w:caps/>
          <w:noProof/>
          <w:sz w:val="20"/>
        </w:rPr>
        <w:t>[</w:t>
      </w:r>
      <w:r w:rsidRPr="00BE70E7">
        <w:rPr>
          <w:rFonts w:cs="Arial"/>
          <w:b/>
          <w:caps/>
          <w:noProof/>
          <w:sz w:val="20"/>
          <w:highlight w:val="lightGray"/>
        </w:rPr>
        <w:t>PODJETJE/ORGANIZACIJA</w:t>
      </w:r>
      <w:r>
        <w:rPr>
          <w:rFonts w:cs="Arial"/>
          <w:b/>
          <w:caps/>
          <w:noProof/>
          <w:sz w:val="20"/>
        </w:rPr>
        <w:t>]</w:t>
      </w:r>
      <w:r>
        <w:rPr>
          <w:rFonts w:cs="Arial"/>
          <w:b/>
          <w:bCs/>
          <w:caps/>
          <w:noProof/>
          <w:sz w:val="20"/>
        </w:rPr>
        <w:t>,</w:t>
      </w:r>
      <w:r>
        <w:rPr>
          <w:rFonts w:cs="Arial"/>
          <w:bCs/>
          <w:noProof/>
          <w:sz w:val="20"/>
        </w:rPr>
        <w:t xml:space="preserve"> ki ga/jo zastopa</w:t>
      </w:r>
      <w:r>
        <w:rPr>
          <w:rFonts w:cs="Arial"/>
          <w:b/>
          <w:noProof/>
          <w:sz w:val="20"/>
        </w:rPr>
        <w:t xml:space="preserve"> </w:t>
      </w:r>
      <w:r>
        <w:rPr>
          <w:rFonts w:cs="Arial"/>
          <w:b/>
          <w:bCs/>
          <w:noProof/>
          <w:color w:val="808080"/>
          <w:sz w:val="20"/>
        </w:rPr>
        <w:t>[</w:t>
      </w:r>
      <w:r w:rsidRPr="00BE70E7">
        <w:rPr>
          <w:rFonts w:cs="Arial"/>
          <w:b/>
          <w:bCs/>
          <w:caps/>
          <w:noProof/>
          <w:sz w:val="20"/>
          <w:highlight w:val="lightGray"/>
        </w:rPr>
        <w:t>ime IN PRIIMEK odgovorne osebe</w:t>
      </w:r>
      <w:r>
        <w:rPr>
          <w:rFonts w:cs="Arial"/>
          <w:b/>
          <w:bCs/>
          <w:noProof/>
          <w:color w:val="808080"/>
          <w:sz w:val="20"/>
        </w:rPr>
        <w:t>]</w:t>
      </w:r>
      <w:r>
        <w:rPr>
          <w:rFonts w:cs="Arial"/>
          <w:bCs/>
          <w:noProof/>
          <w:sz w:val="20"/>
        </w:rPr>
        <w:t xml:space="preserve"> </w:t>
      </w:r>
      <w:r>
        <w:rPr>
          <w:rFonts w:cs="Arial"/>
          <w:sz w:val="20"/>
        </w:rPr>
        <w:t xml:space="preserve">(v </w:t>
      </w:r>
      <w:r w:rsidR="007363E5">
        <w:rPr>
          <w:rFonts w:cs="Arial"/>
          <w:sz w:val="20"/>
        </w:rPr>
        <w:t>nadaljevanju</w:t>
      </w:r>
      <w:r w:rsidR="007363E5">
        <w:rPr>
          <w:rFonts w:cs="Arial"/>
          <w:b/>
          <w:caps/>
          <w:noProof/>
          <w:sz w:val="20"/>
        </w:rPr>
        <w:t xml:space="preserve"> </w:t>
      </w:r>
      <w:r>
        <w:rPr>
          <w:rFonts w:cs="Arial"/>
          <w:b/>
          <w:caps/>
          <w:noProof/>
          <w:sz w:val="20"/>
        </w:rPr>
        <w:t>[</w:t>
      </w:r>
      <w:r w:rsidRPr="00BE70E7">
        <w:rPr>
          <w:rFonts w:cs="Arial"/>
          <w:b/>
          <w:sz w:val="20"/>
          <w:highlight w:val="lightGray"/>
        </w:rPr>
        <w:t>prijavitelj (vodilni partner)</w:t>
      </w:r>
      <w:r>
        <w:rPr>
          <w:rFonts w:cs="Arial"/>
          <w:b/>
          <w:sz w:val="20"/>
        </w:rPr>
        <w:t xml:space="preserve"> </w:t>
      </w:r>
      <w:r w:rsidRPr="00BE70E7">
        <w:rPr>
          <w:rFonts w:cs="Arial"/>
          <w:b/>
          <w:sz w:val="20"/>
        </w:rPr>
        <w:t xml:space="preserve">/  </w:t>
      </w:r>
      <w:r w:rsidRPr="00BE70E7">
        <w:rPr>
          <w:rFonts w:cs="Arial"/>
          <w:b/>
          <w:sz w:val="20"/>
          <w:highlight w:val="lightGray"/>
        </w:rPr>
        <w:t>krovni partner</w:t>
      </w:r>
      <w:r w:rsidRPr="00BE70E7">
        <w:rPr>
          <w:rFonts w:cs="Arial"/>
          <w:b/>
          <w:sz w:val="20"/>
        </w:rPr>
        <w:t xml:space="preserve"> /  </w:t>
      </w:r>
      <w:r w:rsidRPr="00BE70E7">
        <w:rPr>
          <w:rFonts w:cs="Arial"/>
          <w:b/>
          <w:sz w:val="20"/>
          <w:highlight w:val="lightGray"/>
        </w:rPr>
        <w:t>svetovalni partner</w:t>
      </w:r>
      <w:r w:rsidRPr="00BE70E7">
        <w:rPr>
          <w:rFonts w:cs="Arial"/>
          <w:b/>
          <w:sz w:val="20"/>
        </w:rPr>
        <w:t xml:space="preserve"> </w:t>
      </w:r>
      <w:r>
        <w:rPr>
          <w:rFonts w:cs="Arial"/>
          <w:b/>
          <w:caps/>
          <w:noProof/>
          <w:sz w:val="20"/>
        </w:rPr>
        <w:t>]</w:t>
      </w:r>
    </w:p>
    <w:p w14:paraId="61FC33CE" w14:textId="77777777" w:rsidR="00FA0EFE" w:rsidRDefault="00FA0EFE" w:rsidP="00191CEE">
      <w:pPr>
        <w:jc w:val="both"/>
        <w:rPr>
          <w:rFonts w:cs="Arial"/>
          <w:sz w:val="20"/>
        </w:rPr>
      </w:pPr>
      <w:r>
        <w:rPr>
          <w:rFonts w:cs="Arial"/>
          <w:sz w:val="20"/>
        </w:rPr>
        <w:t xml:space="preserve">Davčna številka: </w:t>
      </w:r>
      <w:r>
        <w:rPr>
          <w:rFonts w:eastAsia="Calibri" w:cs="Arial"/>
          <w:sz w:val="20"/>
        </w:rPr>
        <w:fldChar w:fldCharType="begin">
          <w:ffData>
            <w:name w:val="Text17"/>
            <w:enabled/>
            <w:calcOnExit w:val="0"/>
            <w:textInput/>
          </w:ffData>
        </w:fldChar>
      </w:r>
      <w:r>
        <w:rPr>
          <w:rFonts w:eastAsia="Calibri" w:cs="Arial"/>
          <w:sz w:val="20"/>
        </w:rPr>
        <w:instrText xml:space="preserve"> FORMTEXT </w:instrText>
      </w:r>
      <w:r>
        <w:rPr>
          <w:rFonts w:eastAsia="Calibri" w:cs="Arial"/>
          <w:sz w:val="20"/>
        </w:rPr>
      </w:r>
      <w:r>
        <w:rPr>
          <w:rFonts w:eastAsia="Calibri" w:cs="Arial"/>
          <w:sz w:val="20"/>
        </w:rPr>
        <w:fldChar w:fldCharType="separate"/>
      </w:r>
      <w:r>
        <w:rPr>
          <w:rFonts w:eastAsia="Calibri" w:cs="Arial"/>
          <w:sz w:val="20"/>
        </w:rPr>
        <w:t> </w:t>
      </w:r>
      <w:r>
        <w:rPr>
          <w:rFonts w:eastAsia="Calibri" w:cs="Arial"/>
          <w:sz w:val="20"/>
        </w:rPr>
        <w:t> </w:t>
      </w:r>
      <w:r>
        <w:rPr>
          <w:rFonts w:eastAsia="Calibri" w:cs="Arial"/>
          <w:sz w:val="20"/>
        </w:rPr>
        <w:t> </w:t>
      </w:r>
      <w:r>
        <w:rPr>
          <w:rFonts w:eastAsia="Calibri" w:cs="Arial"/>
          <w:sz w:val="20"/>
        </w:rPr>
        <w:t> </w:t>
      </w:r>
      <w:r>
        <w:rPr>
          <w:rFonts w:eastAsia="Calibri" w:cs="Arial"/>
          <w:sz w:val="20"/>
        </w:rPr>
        <w:t> </w:t>
      </w:r>
      <w:r>
        <w:rPr>
          <w:rFonts w:eastAsia="Calibri" w:cs="Arial"/>
          <w:sz w:val="20"/>
        </w:rPr>
        <w:fldChar w:fldCharType="end"/>
      </w:r>
    </w:p>
    <w:p w14:paraId="235C4958" w14:textId="77777777" w:rsidR="00FA0EFE" w:rsidRDefault="00FA0EFE" w:rsidP="00191CEE">
      <w:pPr>
        <w:jc w:val="both"/>
        <w:rPr>
          <w:rFonts w:cs="Arial"/>
          <w:sz w:val="20"/>
        </w:rPr>
      </w:pPr>
      <w:r>
        <w:rPr>
          <w:rFonts w:cs="Arial"/>
          <w:sz w:val="20"/>
        </w:rPr>
        <w:t xml:space="preserve">Matična številka: </w:t>
      </w:r>
      <w:r>
        <w:rPr>
          <w:rFonts w:eastAsia="Calibri" w:cs="Arial"/>
          <w:sz w:val="20"/>
        </w:rPr>
        <w:fldChar w:fldCharType="begin">
          <w:ffData>
            <w:name w:val="Text17"/>
            <w:enabled/>
            <w:calcOnExit w:val="0"/>
            <w:textInput/>
          </w:ffData>
        </w:fldChar>
      </w:r>
      <w:r>
        <w:rPr>
          <w:rFonts w:eastAsia="Calibri" w:cs="Arial"/>
          <w:sz w:val="20"/>
        </w:rPr>
        <w:instrText xml:space="preserve"> FORMTEXT </w:instrText>
      </w:r>
      <w:r>
        <w:rPr>
          <w:rFonts w:eastAsia="Calibri" w:cs="Arial"/>
          <w:sz w:val="20"/>
        </w:rPr>
      </w:r>
      <w:r>
        <w:rPr>
          <w:rFonts w:eastAsia="Calibri" w:cs="Arial"/>
          <w:sz w:val="20"/>
        </w:rPr>
        <w:fldChar w:fldCharType="separate"/>
      </w:r>
      <w:r>
        <w:rPr>
          <w:rFonts w:eastAsia="Calibri" w:cs="Arial"/>
          <w:sz w:val="20"/>
        </w:rPr>
        <w:t> </w:t>
      </w:r>
      <w:r>
        <w:rPr>
          <w:rFonts w:eastAsia="Calibri" w:cs="Arial"/>
          <w:sz w:val="20"/>
        </w:rPr>
        <w:t> </w:t>
      </w:r>
      <w:r>
        <w:rPr>
          <w:rFonts w:eastAsia="Calibri" w:cs="Arial"/>
          <w:sz w:val="20"/>
        </w:rPr>
        <w:t> </w:t>
      </w:r>
      <w:r>
        <w:rPr>
          <w:rFonts w:eastAsia="Calibri" w:cs="Arial"/>
          <w:sz w:val="20"/>
        </w:rPr>
        <w:t> </w:t>
      </w:r>
      <w:r>
        <w:rPr>
          <w:rFonts w:eastAsia="Calibri" w:cs="Arial"/>
          <w:sz w:val="20"/>
        </w:rPr>
        <w:t> </w:t>
      </w:r>
      <w:r>
        <w:rPr>
          <w:rFonts w:eastAsia="Calibri" w:cs="Arial"/>
          <w:sz w:val="20"/>
        </w:rPr>
        <w:fldChar w:fldCharType="end"/>
      </w:r>
    </w:p>
    <w:p w14:paraId="267670D7" w14:textId="77777777" w:rsidR="00FA0EFE" w:rsidRDefault="00FA0EFE" w:rsidP="00191CEE">
      <w:pPr>
        <w:jc w:val="both"/>
        <w:rPr>
          <w:rFonts w:cs="Arial"/>
          <w:sz w:val="20"/>
        </w:rPr>
      </w:pPr>
      <w:r>
        <w:rPr>
          <w:rFonts w:cs="Arial"/>
          <w:sz w:val="20"/>
        </w:rPr>
        <w:t xml:space="preserve">Transakcijski račun: </w:t>
      </w:r>
      <w:r>
        <w:rPr>
          <w:rFonts w:eastAsia="Calibri" w:cs="Arial"/>
          <w:sz w:val="20"/>
        </w:rPr>
        <w:fldChar w:fldCharType="begin">
          <w:ffData>
            <w:name w:val="Text17"/>
            <w:enabled/>
            <w:calcOnExit w:val="0"/>
            <w:textInput/>
          </w:ffData>
        </w:fldChar>
      </w:r>
      <w:r>
        <w:rPr>
          <w:rFonts w:eastAsia="Calibri" w:cs="Arial"/>
          <w:sz w:val="20"/>
        </w:rPr>
        <w:instrText xml:space="preserve"> FORMTEXT </w:instrText>
      </w:r>
      <w:r>
        <w:rPr>
          <w:rFonts w:eastAsia="Calibri" w:cs="Arial"/>
          <w:sz w:val="20"/>
        </w:rPr>
      </w:r>
      <w:r>
        <w:rPr>
          <w:rFonts w:eastAsia="Calibri" w:cs="Arial"/>
          <w:sz w:val="20"/>
        </w:rPr>
        <w:fldChar w:fldCharType="separate"/>
      </w:r>
      <w:r>
        <w:rPr>
          <w:rFonts w:eastAsia="Calibri" w:cs="Arial"/>
          <w:sz w:val="20"/>
        </w:rPr>
        <w:t> </w:t>
      </w:r>
      <w:r>
        <w:rPr>
          <w:rFonts w:eastAsia="Calibri" w:cs="Arial"/>
          <w:sz w:val="20"/>
        </w:rPr>
        <w:t> </w:t>
      </w:r>
      <w:r>
        <w:rPr>
          <w:rFonts w:eastAsia="Calibri" w:cs="Arial"/>
          <w:sz w:val="20"/>
        </w:rPr>
        <w:t> </w:t>
      </w:r>
      <w:r>
        <w:rPr>
          <w:rFonts w:eastAsia="Calibri" w:cs="Arial"/>
          <w:sz w:val="20"/>
        </w:rPr>
        <w:t> </w:t>
      </w:r>
      <w:r>
        <w:rPr>
          <w:rFonts w:eastAsia="Calibri" w:cs="Arial"/>
          <w:sz w:val="20"/>
        </w:rPr>
        <w:t> </w:t>
      </w:r>
      <w:r>
        <w:rPr>
          <w:rFonts w:eastAsia="Calibri" w:cs="Arial"/>
          <w:sz w:val="20"/>
        </w:rPr>
        <w:fldChar w:fldCharType="end"/>
      </w:r>
      <w:r>
        <w:rPr>
          <w:rFonts w:eastAsia="Calibri" w:cs="Arial"/>
          <w:sz w:val="20"/>
        </w:rPr>
        <w:t xml:space="preserve"> , odprt pri banki: </w:t>
      </w:r>
      <w:r>
        <w:rPr>
          <w:rFonts w:eastAsia="Calibri" w:cs="Arial"/>
          <w:sz w:val="20"/>
        </w:rPr>
        <w:fldChar w:fldCharType="begin">
          <w:ffData>
            <w:name w:val="Text17"/>
            <w:enabled/>
            <w:calcOnExit w:val="0"/>
            <w:textInput/>
          </w:ffData>
        </w:fldChar>
      </w:r>
      <w:r>
        <w:rPr>
          <w:rFonts w:eastAsia="Calibri" w:cs="Arial"/>
          <w:sz w:val="20"/>
        </w:rPr>
        <w:instrText xml:space="preserve"> FORMTEXT </w:instrText>
      </w:r>
      <w:r>
        <w:rPr>
          <w:rFonts w:eastAsia="Calibri" w:cs="Arial"/>
          <w:sz w:val="20"/>
        </w:rPr>
      </w:r>
      <w:r>
        <w:rPr>
          <w:rFonts w:eastAsia="Calibri" w:cs="Arial"/>
          <w:sz w:val="20"/>
        </w:rPr>
        <w:fldChar w:fldCharType="separate"/>
      </w:r>
      <w:r>
        <w:rPr>
          <w:rFonts w:eastAsia="Calibri" w:cs="Arial"/>
          <w:sz w:val="20"/>
        </w:rPr>
        <w:t> </w:t>
      </w:r>
      <w:r>
        <w:rPr>
          <w:rFonts w:eastAsia="Calibri" w:cs="Arial"/>
          <w:sz w:val="20"/>
        </w:rPr>
        <w:t> </w:t>
      </w:r>
      <w:r>
        <w:rPr>
          <w:rFonts w:eastAsia="Calibri" w:cs="Arial"/>
          <w:sz w:val="20"/>
        </w:rPr>
        <w:t> </w:t>
      </w:r>
      <w:r>
        <w:rPr>
          <w:rFonts w:eastAsia="Calibri" w:cs="Arial"/>
          <w:sz w:val="20"/>
        </w:rPr>
        <w:t> </w:t>
      </w:r>
      <w:r>
        <w:rPr>
          <w:rFonts w:eastAsia="Calibri" w:cs="Arial"/>
          <w:sz w:val="20"/>
        </w:rPr>
        <w:t> </w:t>
      </w:r>
      <w:r>
        <w:rPr>
          <w:rFonts w:eastAsia="Calibri" w:cs="Arial"/>
          <w:sz w:val="20"/>
        </w:rPr>
        <w:fldChar w:fldCharType="end"/>
      </w:r>
    </w:p>
    <w:p w14:paraId="28D3A09A" w14:textId="77777777" w:rsidR="00FA0EFE" w:rsidRDefault="00FA0EFE" w:rsidP="00191CEE">
      <w:pPr>
        <w:jc w:val="both"/>
        <w:rPr>
          <w:rFonts w:cs="Arial"/>
          <w:bCs/>
          <w:color w:val="000000"/>
          <w:sz w:val="20"/>
        </w:rPr>
      </w:pPr>
    </w:p>
    <w:p w14:paraId="59C50C22" w14:textId="7E5301FE" w:rsidR="00FA0EFE" w:rsidRDefault="00FA0EFE" w:rsidP="00191CEE">
      <w:pPr>
        <w:jc w:val="both"/>
        <w:rPr>
          <w:rFonts w:cs="Arial"/>
          <w:bCs/>
          <w:color w:val="000000"/>
          <w:sz w:val="20"/>
        </w:rPr>
      </w:pPr>
      <w:r>
        <w:rPr>
          <w:rFonts w:cs="Arial"/>
          <w:bCs/>
          <w:color w:val="000000"/>
          <w:sz w:val="20"/>
        </w:rPr>
        <w:t>(</w:t>
      </w:r>
      <w:r>
        <w:rPr>
          <w:rFonts w:cs="Arial"/>
          <w:sz w:val="20"/>
        </w:rPr>
        <w:t xml:space="preserve">v </w:t>
      </w:r>
      <w:r w:rsidR="007363E5">
        <w:rPr>
          <w:rFonts w:cs="Arial"/>
          <w:sz w:val="20"/>
        </w:rPr>
        <w:t>nadaljevanju</w:t>
      </w:r>
      <w:r w:rsidR="007363E5">
        <w:rPr>
          <w:rFonts w:cs="Arial"/>
          <w:bCs/>
          <w:color w:val="000000"/>
          <w:sz w:val="20"/>
        </w:rPr>
        <w:t xml:space="preserve"> </w:t>
      </w:r>
      <w:r>
        <w:rPr>
          <w:rFonts w:cs="Arial"/>
          <w:bCs/>
          <w:color w:val="000000"/>
          <w:sz w:val="20"/>
        </w:rPr>
        <w:t>projektni partnerji)</w:t>
      </w:r>
    </w:p>
    <w:p w14:paraId="776F6C89" w14:textId="77777777" w:rsidR="00FA0EFE" w:rsidRDefault="00FA0EFE" w:rsidP="00191CEE">
      <w:pPr>
        <w:jc w:val="both"/>
        <w:rPr>
          <w:rFonts w:cs="Arial"/>
          <w:b/>
          <w:bCs/>
          <w:color w:val="000000"/>
          <w:sz w:val="20"/>
        </w:rPr>
      </w:pPr>
    </w:p>
    <w:p w14:paraId="08A3AB19" w14:textId="77777777" w:rsidR="00FA0EFE" w:rsidRDefault="00FA0EFE" w:rsidP="00191CEE">
      <w:pPr>
        <w:jc w:val="both"/>
        <w:rPr>
          <w:rFonts w:cs="Arial"/>
          <w:b/>
          <w:bCs/>
          <w:color w:val="000000"/>
          <w:sz w:val="20"/>
        </w:rPr>
      </w:pPr>
      <w:r>
        <w:rPr>
          <w:rFonts w:cs="Arial"/>
          <w:bCs/>
          <w:color w:val="000000"/>
          <w:sz w:val="20"/>
        </w:rPr>
        <w:t>sklenejo</w:t>
      </w:r>
      <w:r>
        <w:rPr>
          <w:rFonts w:cs="Arial"/>
          <w:b/>
          <w:bCs/>
          <w:color w:val="000000"/>
          <w:sz w:val="20"/>
        </w:rPr>
        <w:t xml:space="preserve"> </w:t>
      </w:r>
    </w:p>
    <w:p w14:paraId="09E7A425" w14:textId="77777777" w:rsidR="00FA0EFE" w:rsidRDefault="00FA0EFE" w:rsidP="00191CEE">
      <w:pPr>
        <w:jc w:val="both"/>
        <w:rPr>
          <w:rFonts w:cs="Arial"/>
          <w:b/>
          <w:bCs/>
          <w:color w:val="000000"/>
          <w:sz w:val="20"/>
        </w:rPr>
      </w:pPr>
    </w:p>
    <w:p w14:paraId="1690CC8D" w14:textId="77777777" w:rsidR="00FA0EFE" w:rsidRDefault="00FA0EFE" w:rsidP="00191CEE">
      <w:pPr>
        <w:jc w:val="center"/>
        <w:outlineLvl w:val="0"/>
        <w:rPr>
          <w:rFonts w:cs="Arial"/>
          <w:b/>
          <w:bCs/>
          <w:color w:val="000000"/>
        </w:rPr>
      </w:pPr>
      <w:r>
        <w:rPr>
          <w:rFonts w:cs="Arial"/>
          <w:b/>
          <w:bCs/>
          <w:color w:val="000000"/>
        </w:rPr>
        <w:t xml:space="preserve">PARTNERSKI SPORAZUM št. </w:t>
      </w:r>
      <w:r>
        <w:rPr>
          <w:rFonts w:cs="Arial"/>
          <w:b/>
          <w:bCs/>
          <w:color w:val="000000"/>
          <w:highlight w:val="lightGray"/>
        </w:rPr>
        <w:t>.........</w:t>
      </w:r>
    </w:p>
    <w:p w14:paraId="4C03FE09" w14:textId="77777777" w:rsidR="00FA0EFE" w:rsidRDefault="00FA0EFE" w:rsidP="00191CEE">
      <w:pPr>
        <w:jc w:val="center"/>
        <w:outlineLvl w:val="0"/>
        <w:rPr>
          <w:rFonts w:cs="Arial"/>
          <w:b/>
          <w:bCs/>
          <w:color w:val="000000"/>
        </w:rPr>
      </w:pPr>
      <w:r>
        <w:rPr>
          <w:rFonts w:cs="Arial"/>
          <w:b/>
          <w:bCs/>
          <w:color w:val="000000"/>
        </w:rPr>
        <w:t xml:space="preserve">ZA IZVEDBO PROJEKTA </w:t>
      </w:r>
      <w:r>
        <w:rPr>
          <w:rFonts w:cs="Arial"/>
          <w:b/>
          <w:bCs/>
          <w:color w:val="000000"/>
          <w:highlight w:val="lightGray"/>
        </w:rPr>
        <w:t>........</w:t>
      </w:r>
      <w:r>
        <w:rPr>
          <w:rFonts w:cs="Arial"/>
          <w:b/>
          <w:caps/>
        </w:rPr>
        <w:t xml:space="preserve"> [NAZIV PROJEKTA]</w:t>
      </w:r>
      <w:r>
        <w:rPr>
          <w:rFonts w:cs="Arial"/>
          <w:caps/>
        </w:rPr>
        <w:t xml:space="preserve"> </w:t>
      </w:r>
      <w:r>
        <w:rPr>
          <w:rFonts w:cs="Arial"/>
          <w:b/>
          <w:bCs/>
          <w:color w:val="000000"/>
        </w:rPr>
        <w:t xml:space="preserve"> </w:t>
      </w:r>
    </w:p>
    <w:p w14:paraId="50357DAE" w14:textId="77777777" w:rsidR="00FA0EFE" w:rsidRDefault="00FA0EFE" w:rsidP="00191CEE">
      <w:pPr>
        <w:jc w:val="both"/>
        <w:rPr>
          <w:rFonts w:cs="Arial"/>
          <w:b/>
          <w:bCs/>
          <w:color w:val="000000"/>
          <w:sz w:val="20"/>
          <w:szCs w:val="20"/>
        </w:rPr>
      </w:pPr>
    </w:p>
    <w:p w14:paraId="2F2350F5" w14:textId="77777777" w:rsidR="00FA0EFE" w:rsidRDefault="00FA0EFE" w:rsidP="00191CEE">
      <w:pPr>
        <w:numPr>
          <w:ilvl w:val="0"/>
          <w:numId w:val="1"/>
        </w:numPr>
        <w:jc w:val="center"/>
        <w:rPr>
          <w:rFonts w:cs="Arial"/>
          <w:bCs/>
          <w:sz w:val="20"/>
        </w:rPr>
      </w:pPr>
      <w:r>
        <w:rPr>
          <w:rFonts w:cs="Arial"/>
          <w:bCs/>
          <w:sz w:val="20"/>
        </w:rPr>
        <w:t>člen</w:t>
      </w:r>
    </w:p>
    <w:p w14:paraId="78E58B2F" w14:textId="77777777" w:rsidR="00FA0EFE" w:rsidRDefault="00FA0EFE" w:rsidP="00191CEE">
      <w:pPr>
        <w:ind w:left="360"/>
        <w:jc w:val="center"/>
        <w:rPr>
          <w:rFonts w:cs="Arial"/>
          <w:bCs/>
          <w:sz w:val="20"/>
        </w:rPr>
      </w:pPr>
      <w:r>
        <w:rPr>
          <w:rFonts w:cs="Arial"/>
          <w:bCs/>
          <w:sz w:val="20"/>
        </w:rPr>
        <w:t>(predmet sporazuma)</w:t>
      </w:r>
    </w:p>
    <w:p w14:paraId="19199585" w14:textId="77777777" w:rsidR="00FA0EFE" w:rsidRDefault="00FA0EFE" w:rsidP="00191CEE">
      <w:pPr>
        <w:jc w:val="both"/>
        <w:rPr>
          <w:rFonts w:cs="Arial"/>
          <w:bCs/>
          <w:sz w:val="20"/>
        </w:rPr>
      </w:pPr>
    </w:p>
    <w:p w14:paraId="0589C425" w14:textId="3B94A440" w:rsidR="00FA0EFE" w:rsidRDefault="00FA0EFE" w:rsidP="00191CEE">
      <w:pPr>
        <w:jc w:val="both"/>
        <w:rPr>
          <w:rFonts w:cs="Arial"/>
          <w:sz w:val="20"/>
        </w:rPr>
      </w:pPr>
      <w:r>
        <w:rPr>
          <w:rFonts w:cs="Arial"/>
          <w:bCs/>
          <w:color w:val="000000"/>
          <w:sz w:val="20"/>
        </w:rPr>
        <w:t>Projektni partnerji</w:t>
      </w:r>
      <w:r>
        <w:rPr>
          <w:rFonts w:cs="Arial"/>
          <w:sz w:val="20"/>
        </w:rPr>
        <w:t xml:space="preserve"> s tem </w:t>
      </w:r>
      <w:r w:rsidR="00943EA0">
        <w:rPr>
          <w:rFonts w:cs="Arial"/>
          <w:sz w:val="20"/>
        </w:rPr>
        <w:t xml:space="preserve">partnerskim sporazumom (v </w:t>
      </w:r>
      <w:r w:rsidR="007363E5">
        <w:rPr>
          <w:rFonts w:cs="Arial"/>
          <w:sz w:val="20"/>
        </w:rPr>
        <w:t xml:space="preserve">nadaljevanju </w:t>
      </w:r>
      <w:r w:rsidR="00943EA0">
        <w:rPr>
          <w:rFonts w:cs="Arial"/>
          <w:sz w:val="20"/>
        </w:rPr>
        <w:t xml:space="preserve">sporazum) </w:t>
      </w:r>
      <w:r>
        <w:rPr>
          <w:rFonts w:cs="Arial"/>
          <w:sz w:val="20"/>
        </w:rPr>
        <w:t xml:space="preserve">ustanavljajo partnerstvo, s projektom </w:t>
      </w:r>
      <w:r>
        <w:rPr>
          <w:rFonts w:cs="Arial"/>
          <w:b/>
          <w:caps/>
          <w:sz w:val="20"/>
        </w:rPr>
        <w:t>[</w:t>
      </w:r>
      <w:r>
        <w:rPr>
          <w:rFonts w:cs="Arial"/>
          <w:b/>
          <w:caps/>
          <w:sz w:val="20"/>
          <w:highlight w:val="lightGray"/>
        </w:rPr>
        <w:t>NAZIV PROJEKTA]</w:t>
      </w:r>
      <w:r>
        <w:rPr>
          <w:rFonts w:cs="Arial"/>
          <w:caps/>
          <w:sz w:val="20"/>
        </w:rPr>
        <w:t xml:space="preserve"> </w:t>
      </w:r>
      <w:r>
        <w:rPr>
          <w:rFonts w:cs="Arial"/>
          <w:sz w:val="20"/>
        </w:rPr>
        <w:t xml:space="preserve">(v </w:t>
      </w:r>
      <w:r w:rsidR="007363E5">
        <w:rPr>
          <w:rFonts w:cs="Arial"/>
          <w:sz w:val="20"/>
        </w:rPr>
        <w:t xml:space="preserve">nadaljevanju </w:t>
      </w:r>
      <w:r>
        <w:rPr>
          <w:rFonts w:cs="Arial"/>
          <w:sz w:val="20"/>
        </w:rPr>
        <w:t>projekt)</w:t>
      </w:r>
      <w:r w:rsidR="00943EA0">
        <w:rPr>
          <w:rFonts w:cs="Arial"/>
          <w:sz w:val="20"/>
        </w:rPr>
        <w:t xml:space="preserve">, z namenom sodelovanja </w:t>
      </w:r>
      <w:r>
        <w:rPr>
          <w:rFonts w:cs="Arial"/>
          <w:sz w:val="20"/>
        </w:rPr>
        <w:t>na javnem razpisu »P</w:t>
      </w:r>
      <w:r w:rsidRPr="007F64AC">
        <w:rPr>
          <w:rFonts w:cs="Arial"/>
          <w:sz w:val="20"/>
        </w:rPr>
        <w:t>ilotni projekti razvoja in uvedbe inovativnih rešitev za ohranjanje zavzetosti, produktivnosti in učinkovitosti starejših zaposlenih</w:t>
      </w:r>
      <w:r>
        <w:rPr>
          <w:rFonts w:cs="Arial"/>
          <w:sz w:val="20"/>
        </w:rPr>
        <w:t xml:space="preserve">« (v </w:t>
      </w:r>
      <w:r w:rsidR="007363E5">
        <w:rPr>
          <w:rFonts w:cs="Arial"/>
          <w:sz w:val="20"/>
        </w:rPr>
        <w:t xml:space="preserve">nadaljevanju </w:t>
      </w:r>
      <w:r>
        <w:rPr>
          <w:rFonts w:cs="Arial"/>
          <w:sz w:val="20"/>
        </w:rPr>
        <w:t xml:space="preserve">JR Piloti 2018), ki ga izvaja </w:t>
      </w:r>
      <w:r w:rsidRPr="00D16D78">
        <w:rPr>
          <w:rFonts w:cs="Arial"/>
          <w:sz w:val="20"/>
        </w:rPr>
        <w:t xml:space="preserve">Javni štipendijski, razvojni, invalidski in preživninski sklad Republike Slovenije (v </w:t>
      </w:r>
      <w:r w:rsidR="007363E5">
        <w:rPr>
          <w:rFonts w:cs="Arial"/>
          <w:sz w:val="20"/>
        </w:rPr>
        <w:t>nadaljevanju</w:t>
      </w:r>
      <w:r w:rsidR="007363E5" w:rsidRPr="00D16D78">
        <w:rPr>
          <w:rFonts w:cs="Arial"/>
          <w:sz w:val="20"/>
        </w:rPr>
        <w:t xml:space="preserve"> </w:t>
      </w:r>
      <w:r w:rsidRPr="00D16D78">
        <w:rPr>
          <w:rFonts w:cs="Arial"/>
          <w:sz w:val="20"/>
        </w:rPr>
        <w:t>sklad)</w:t>
      </w:r>
      <w:r>
        <w:rPr>
          <w:rFonts w:cs="Arial"/>
          <w:sz w:val="20"/>
        </w:rPr>
        <w:t xml:space="preserve"> in je bil objavljen dne </w:t>
      </w:r>
      <w:r>
        <w:rPr>
          <w:rFonts w:cs="Arial"/>
          <w:sz w:val="20"/>
          <w:highlight w:val="lightGray"/>
        </w:rPr>
        <w:t>.................</w:t>
      </w:r>
      <w:r>
        <w:rPr>
          <w:rFonts w:cs="Arial"/>
          <w:sz w:val="20"/>
        </w:rPr>
        <w:t xml:space="preserve">. </w:t>
      </w:r>
    </w:p>
    <w:p w14:paraId="11367518" w14:textId="0828A1C0" w:rsidR="00FA0EFE" w:rsidRDefault="00943EA0" w:rsidP="00191CEE">
      <w:pPr>
        <w:jc w:val="both"/>
        <w:rPr>
          <w:rFonts w:cs="Arial"/>
          <w:sz w:val="20"/>
        </w:rPr>
      </w:pPr>
      <w:r>
        <w:rPr>
          <w:rFonts w:cs="Arial"/>
          <w:sz w:val="20"/>
        </w:rPr>
        <w:t xml:space="preserve"> </w:t>
      </w:r>
    </w:p>
    <w:p w14:paraId="7136CF4A" w14:textId="19D1ED63" w:rsidR="00FA0EFE" w:rsidRDefault="00FA0EFE" w:rsidP="00191CEE">
      <w:pPr>
        <w:jc w:val="both"/>
        <w:rPr>
          <w:rFonts w:cs="Arial"/>
          <w:sz w:val="20"/>
        </w:rPr>
      </w:pPr>
      <w:r>
        <w:rPr>
          <w:rFonts w:cs="Arial"/>
          <w:sz w:val="20"/>
        </w:rPr>
        <w:t xml:space="preserve">S tem sporazumom </w:t>
      </w:r>
      <w:r>
        <w:rPr>
          <w:rFonts w:cs="Arial"/>
          <w:bCs/>
          <w:color w:val="000000"/>
          <w:sz w:val="20"/>
        </w:rPr>
        <w:t>projektni partnerji</w:t>
      </w:r>
      <w:r>
        <w:rPr>
          <w:rFonts w:cs="Arial"/>
          <w:sz w:val="20"/>
        </w:rPr>
        <w:t xml:space="preserve"> poleg ustanovitve partnerstva uredijo tudi medsebojne pravice in obveznosti ter se dogovorijo o načinu delitve sredstev ustanovljenega partnerstva, ki jih v primeru uspešne izbire na javnem razpisu dodeli sklad, z namenom sofinanciranja projekta. </w:t>
      </w:r>
    </w:p>
    <w:p w14:paraId="1C5C0464" w14:textId="77777777" w:rsidR="00B479A8" w:rsidRDefault="00B479A8" w:rsidP="00191CEE">
      <w:pPr>
        <w:jc w:val="both"/>
        <w:rPr>
          <w:rFonts w:cs="Arial"/>
          <w:sz w:val="20"/>
        </w:rPr>
      </w:pPr>
    </w:p>
    <w:p w14:paraId="5EBB4537" w14:textId="77777777" w:rsidR="00FA0EFE" w:rsidRDefault="00FA0EFE" w:rsidP="00191CEE">
      <w:pPr>
        <w:numPr>
          <w:ilvl w:val="0"/>
          <w:numId w:val="1"/>
        </w:numPr>
        <w:jc w:val="center"/>
        <w:rPr>
          <w:rFonts w:cs="Arial"/>
          <w:color w:val="000000"/>
          <w:sz w:val="20"/>
        </w:rPr>
      </w:pPr>
      <w:r>
        <w:rPr>
          <w:rFonts w:cs="Arial"/>
          <w:color w:val="000000"/>
          <w:sz w:val="20"/>
        </w:rPr>
        <w:t>člen</w:t>
      </w:r>
    </w:p>
    <w:p w14:paraId="515B2838" w14:textId="77777777" w:rsidR="00FA0EFE" w:rsidRDefault="00FA0EFE" w:rsidP="00191CEE">
      <w:pPr>
        <w:ind w:left="360"/>
        <w:jc w:val="center"/>
        <w:rPr>
          <w:rFonts w:cs="Arial"/>
          <w:color w:val="000000"/>
          <w:sz w:val="20"/>
        </w:rPr>
      </w:pPr>
      <w:r>
        <w:rPr>
          <w:rFonts w:cs="Arial"/>
          <w:color w:val="000000"/>
          <w:sz w:val="20"/>
        </w:rPr>
        <w:t>(odgovornost projektnih partnerjev)</w:t>
      </w:r>
    </w:p>
    <w:p w14:paraId="3122D2FF" w14:textId="77777777" w:rsidR="00FA0EFE" w:rsidRDefault="00FA0EFE" w:rsidP="00191CEE">
      <w:pPr>
        <w:jc w:val="both"/>
        <w:rPr>
          <w:rFonts w:cs="Arial"/>
          <w:color w:val="000000"/>
          <w:sz w:val="20"/>
        </w:rPr>
      </w:pPr>
    </w:p>
    <w:p w14:paraId="437B4643" w14:textId="53CF6907" w:rsidR="004D7249" w:rsidRDefault="00FA0EFE" w:rsidP="00191CEE">
      <w:pPr>
        <w:jc w:val="both"/>
        <w:rPr>
          <w:rFonts w:cs="Arial"/>
          <w:color w:val="000000"/>
          <w:sz w:val="20"/>
        </w:rPr>
      </w:pPr>
      <w:r w:rsidRPr="004D7249">
        <w:rPr>
          <w:rFonts w:cs="Arial"/>
          <w:bCs/>
          <w:sz w:val="20"/>
        </w:rPr>
        <w:t>Projektni partnerji</w:t>
      </w:r>
      <w:r w:rsidRPr="004D7249">
        <w:rPr>
          <w:rFonts w:cs="Arial"/>
          <w:sz w:val="20"/>
        </w:rPr>
        <w:t xml:space="preserve"> pooblastijo </w:t>
      </w:r>
      <w:r w:rsidRPr="004D7249">
        <w:rPr>
          <w:rFonts w:cs="Arial"/>
          <w:b/>
          <w:color w:val="000000"/>
          <w:sz w:val="20"/>
          <w:highlight w:val="lightGray"/>
        </w:rPr>
        <w:t>[NAZIV PRIJAVITELJA (VODILNEGA PARTNERJA)]</w:t>
      </w:r>
      <w:r w:rsidRPr="004D7249">
        <w:rPr>
          <w:rFonts w:cs="Arial"/>
          <w:b/>
          <w:sz w:val="20"/>
        </w:rPr>
        <w:t xml:space="preserve">, </w:t>
      </w:r>
      <w:r w:rsidRPr="004D7249">
        <w:rPr>
          <w:rFonts w:cs="Arial"/>
          <w:sz w:val="20"/>
        </w:rPr>
        <w:t xml:space="preserve">da v imenu partnerstva predloži </w:t>
      </w:r>
      <w:r w:rsidRPr="004D7249">
        <w:rPr>
          <w:rFonts w:cs="Arial"/>
          <w:color w:val="000000"/>
          <w:sz w:val="20"/>
        </w:rPr>
        <w:t xml:space="preserve">skupno prijavo na javni razpis in da nastopa kot prijavitelj. </w:t>
      </w:r>
      <w:r w:rsidR="00A70766" w:rsidRPr="00A70766">
        <w:rPr>
          <w:rFonts w:cs="Arial"/>
          <w:color w:val="000000"/>
          <w:sz w:val="20"/>
        </w:rPr>
        <w:t xml:space="preserve">Prijavnica mora biti pravilno izpolnjena, žigosana in </w:t>
      </w:r>
      <w:r w:rsidR="00A70766" w:rsidRPr="00A70766">
        <w:rPr>
          <w:rFonts w:cs="Arial"/>
          <w:color w:val="000000"/>
          <w:sz w:val="20"/>
        </w:rPr>
        <w:lastRenderedPageBreak/>
        <w:t>podpisana s strani vseh partnerjev</w:t>
      </w:r>
      <w:r w:rsidR="007F02E0" w:rsidRPr="004D7249">
        <w:rPr>
          <w:rFonts w:cs="Arial"/>
          <w:color w:val="000000"/>
          <w:sz w:val="20"/>
        </w:rPr>
        <w:t xml:space="preserve">, s čimer se </w:t>
      </w:r>
      <w:r w:rsidRPr="004D7249">
        <w:rPr>
          <w:rFonts w:cs="Arial"/>
          <w:color w:val="000000"/>
          <w:sz w:val="20"/>
        </w:rPr>
        <w:t>strinjajo</w:t>
      </w:r>
      <w:r w:rsidR="007F02E0" w:rsidRPr="004D7249">
        <w:rPr>
          <w:rFonts w:cs="Arial"/>
          <w:color w:val="000000"/>
          <w:sz w:val="20"/>
        </w:rPr>
        <w:t xml:space="preserve"> z razpisnimi pogoji in so seznanjeni s pogodbo o sofinanciranju</w:t>
      </w:r>
      <w:r w:rsidR="004D7249" w:rsidRPr="004D7249">
        <w:rPr>
          <w:rFonts w:cs="Arial"/>
          <w:color w:val="000000"/>
          <w:sz w:val="20"/>
        </w:rPr>
        <w:t>,</w:t>
      </w:r>
      <w:r w:rsidR="007F02E0" w:rsidRPr="004D7249">
        <w:rPr>
          <w:rFonts w:cs="Arial"/>
          <w:color w:val="000000"/>
          <w:sz w:val="20"/>
        </w:rPr>
        <w:t xml:space="preserve"> p</w:t>
      </w:r>
      <w:r w:rsidRPr="004D7249">
        <w:rPr>
          <w:rFonts w:cs="Arial"/>
          <w:color w:val="000000"/>
          <w:sz w:val="20"/>
        </w:rPr>
        <w:t>otrjujejo vse elemente izjave</w:t>
      </w:r>
      <w:r w:rsidR="004D7249" w:rsidRPr="004D7249">
        <w:rPr>
          <w:rFonts w:cs="Arial"/>
          <w:color w:val="000000"/>
          <w:sz w:val="20"/>
        </w:rPr>
        <w:t xml:space="preserve"> ter tudi pooblaščajo prijavitelja za podpis pogodbe o sofinanciranju projekta v imenu partnerstva.</w:t>
      </w:r>
    </w:p>
    <w:p w14:paraId="1E5AB64E" w14:textId="77777777" w:rsidR="004D7249" w:rsidRPr="004D7249" w:rsidRDefault="004D7249" w:rsidP="00191CEE">
      <w:pPr>
        <w:jc w:val="both"/>
        <w:rPr>
          <w:rFonts w:cs="Arial"/>
          <w:color w:val="000000"/>
          <w:sz w:val="20"/>
        </w:rPr>
      </w:pPr>
    </w:p>
    <w:p w14:paraId="200554A2" w14:textId="103EA5B0" w:rsidR="00FA0EFE" w:rsidRPr="004D7249" w:rsidRDefault="00FA0EFE" w:rsidP="00191CEE">
      <w:pPr>
        <w:jc w:val="both"/>
        <w:rPr>
          <w:rFonts w:cs="Arial"/>
          <w:color w:val="000000"/>
          <w:sz w:val="20"/>
        </w:rPr>
      </w:pPr>
      <w:r w:rsidRPr="004D7249">
        <w:rPr>
          <w:rFonts w:cs="Arial"/>
          <w:color w:val="000000"/>
          <w:sz w:val="20"/>
        </w:rPr>
        <w:t>Skupna prijava je sestavni del tega sporazuma.</w:t>
      </w:r>
    </w:p>
    <w:p w14:paraId="078C9615" w14:textId="77777777" w:rsidR="00FA0EFE" w:rsidRDefault="00FA0EFE" w:rsidP="00191CEE">
      <w:pPr>
        <w:jc w:val="both"/>
        <w:rPr>
          <w:rFonts w:cs="Arial"/>
          <w:color w:val="000000"/>
          <w:sz w:val="20"/>
        </w:rPr>
      </w:pPr>
    </w:p>
    <w:p w14:paraId="37666531" w14:textId="77777777" w:rsidR="00FA0EFE" w:rsidRDefault="00FA0EFE" w:rsidP="00191CEE">
      <w:pPr>
        <w:jc w:val="both"/>
        <w:rPr>
          <w:rFonts w:cs="Arial"/>
          <w:color w:val="000000"/>
          <w:sz w:val="20"/>
        </w:rPr>
      </w:pPr>
      <w:r>
        <w:rPr>
          <w:rFonts w:cs="Arial"/>
          <w:color w:val="000000"/>
          <w:sz w:val="20"/>
        </w:rPr>
        <w:t xml:space="preserve">Dogovorijo se, da je </w:t>
      </w:r>
      <w:r>
        <w:rPr>
          <w:rFonts w:cs="Arial"/>
          <w:b/>
          <w:color w:val="000000"/>
          <w:sz w:val="20"/>
          <w:highlight w:val="lightGray"/>
        </w:rPr>
        <w:t>[NAZIV PRIJAVITELJA (VODILNEGA PARTNERJA)]</w:t>
      </w:r>
      <w:r>
        <w:rPr>
          <w:rFonts w:cs="Arial"/>
          <w:b/>
          <w:color w:val="000000"/>
          <w:sz w:val="20"/>
        </w:rPr>
        <w:t xml:space="preserve"> </w:t>
      </w:r>
      <w:r w:rsidRPr="00D56DB9">
        <w:rPr>
          <w:rFonts w:cs="Arial"/>
          <w:color w:val="000000"/>
          <w:sz w:val="20"/>
        </w:rPr>
        <w:t xml:space="preserve">vodilni partner in </w:t>
      </w:r>
      <w:r>
        <w:rPr>
          <w:rFonts w:cs="Arial"/>
          <w:color w:val="000000"/>
          <w:sz w:val="20"/>
        </w:rPr>
        <w:t xml:space="preserve">v imenu partnerstva prvi odgovoren za izvršitev obveznosti po tem sporazumu in pogodbi o </w:t>
      </w:r>
      <w:r>
        <w:rPr>
          <w:rFonts w:cs="Arial"/>
          <w:sz w:val="20"/>
        </w:rPr>
        <w:t>sofinanciranju projekta v okviru JR Piloti 2018</w:t>
      </w:r>
      <w:r>
        <w:rPr>
          <w:rFonts w:cs="Arial"/>
          <w:color w:val="000000"/>
          <w:sz w:val="20"/>
        </w:rPr>
        <w:t xml:space="preserve">, ki jo bodo na podlagi javnega razpisa iz 1. člena tega sporazuma projektni partnerji sklenili s skladom. </w:t>
      </w:r>
    </w:p>
    <w:p w14:paraId="6E44E02A" w14:textId="77777777" w:rsidR="00FA0EFE" w:rsidRDefault="00FA0EFE" w:rsidP="00191CEE">
      <w:pPr>
        <w:jc w:val="both"/>
        <w:rPr>
          <w:rFonts w:cs="Arial"/>
          <w:color w:val="000000"/>
          <w:sz w:val="20"/>
        </w:rPr>
      </w:pPr>
    </w:p>
    <w:p w14:paraId="6358A384" w14:textId="77777777" w:rsidR="00FA0EFE" w:rsidRDefault="00FA0EFE" w:rsidP="00191CEE">
      <w:pPr>
        <w:jc w:val="both"/>
        <w:rPr>
          <w:rFonts w:cs="Arial"/>
          <w:color w:val="000000"/>
          <w:sz w:val="20"/>
        </w:rPr>
      </w:pPr>
      <w:r>
        <w:rPr>
          <w:rFonts w:cs="Arial"/>
          <w:bCs/>
          <w:color w:val="000000"/>
          <w:sz w:val="20"/>
        </w:rPr>
        <w:t>Projektni partnerji</w:t>
      </w:r>
      <w:r>
        <w:rPr>
          <w:rFonts w:cs="Arial"/>
          <w:color w:val="000000"/>
          <w:sz w:val="20"/>
        </w:rPr>
        <w:t xml:space="preserve"> se dogovorijo, da </w:t>
      </w:r>
      <w:r>
        <w:rPr>
          <w:rFonts w:cs="Arial"/>
          <w:b/>
          <w:color w:val="000000"/>
          <w:sz w:val="20"/>
          <w:highlight w:val="lightGray"/>
        </w:rPr>
        <w:t>[NAZIV PRIJAVITELJA (VODILNEGA PARTNERJA)]</w:t>
      </w:r>
      <w:r>
        <w:rPr>
          <w:rFonts w:cs="Arial"/>
          <w:b/>
          <w:color w:val="000000"/>
          <w:sz w:val="20"/>
        </w:rPr>
        <w:t xml:space="preserve"> </w:t>
      </w:r>
      <w:r>
        <w:rPr>
          <w:rFonts w:cs="Arial"/>
          <w:color w:val="000000"/>
          <w:sz w:val="20"/>
        </w:rPr>
        <w:t>kot vodilni partner odgovarja za vnos vseh potrebnih podatkov, pripravo vsebinskih</w:t>
      </w:r>
      <w:r w:rsidRPr="001A3F4E">
        <w:rPr>
          <w:rFonts w:cs="Arial"/>
          <w:color w:val="000000"/>
          <w:sz w:val="20"/>
        </w:rPr>
        <w:t xml:space="preserve"> poročil po mesecih</w:t>
      </w:r>
      <w:r>
        <w:rPr>
          <w:rFonts w:cs="Arial"/>
          <w:color w:val="000000"/>
          <w:sz w:val="20"/>
        </w:rPr>
        <w:t xml:space="preserve"> in</w:t>
      </w:r>
      <w:r w:rsidRPr="001A3F4E">
        <w:rPr>
          <w:rFonts w:cs="Arial"/>
          <w:color w:val="000000"/>
          <w:sz w:val="20"/>
        </w:rPr>
        <w:t xml:space="preserve"> v obliki, ki jo bo predpisal sklad</w:t>
      </w:r>
      <w:r>
        <w:rPr>
          <w:rFonts w:cs="Arial"/>
          <w:color w:val="000000"/>
          <w:sz w:val="20"/>
        </w:rPr>
        <w:t>, oddajo</w:t>
      </w:r>
      <w:r w:rsidRPr="001A3F4E">
        <w:rPr>
          <w:rFonts w:cs="Arial"/>
          <w:color w:val="000000"/>
          <w:sz w:val="20"/>
        </w:rPr>
        <w:t xml:space="preserve"> poročil</w:t>
      </w:r>
      <w:r>
        <w:rPr>
          <w:rFonts w:cs="Arial"/>
          <w:color w:val="000000"/>
          <w:sz w:val="20"/>
        </w:rPr>
        <w:t>a</w:t>
      </w:r>
      <w:r w:rsidRPr="001A3F4E">
        <w:rPr>
          <w:rFonts w:cs="Arial"/>
          <w:color w:val="000000"/>
          <w:sz w:val="20"/>
        </w:rPr>
        <w:t xml:space="preserve"> skupaj z vsakim </w:t>
      </w:r>
      <w:proofErr w:type="spellStart"/>
      <w:r w:rsidRPr="001A3F4E">
        <w:rPr>
          <w:rFonts w:cs="Arial"/>
          <w:color w:val="000000"/>
          <w:sz w:val="20"/>
        </w:rPr>
        <w:t>ZzS</w:t>
      </w:r>
      <w:proofErr w:type="spellEnd"/>
      <w:r>
        <w:rPr>
          <w:rFonts w:cs="Arial"/>
          <w:color w:val="000000"/>
          <w:sz w:val="20"/>
        </w:rPr>
        <w:t xml:space="preserve">  ter odgovarja za pravilnost vnesenih podatkov.</w:t>
      </w:r>
    </w:p>
    <w:p w14:paraId="5A85ED52" w14:textId="77777777" w:rsidR="00FA0EFE" w:rsidRDefault="00FA0EFE" w:rsidP="00191CEE">
      <w:pPr>
        <w:jc w:val="both"/>
        <w:rPr>
          <w:rFonts w:cs="Arial"/>
          <w:color w:val="000000"/>
          <w:sz w:val="20"/>
        </w:rPr>
      </w:pPr>
    </w:p>
    <w:p w14:paraId="5EEE51FB" w14:textId="77777777" w:rsidR="00FA0EFE" w:rsidRDefault="00FA0EFE" w:rsidP="00191CEE">
      <w:pPr>
        <w:jc w:val="both"/>
        <w:rPr>
          <w:rFonts w:cs="Arial"/>
          <w:color w:val="000000"/>
          <w:sz w:val="20"/>
        </w:rPr>
      </w:pPr>
      <w:r>
        <w:rPr>
          <w:rFonts w:cs="Arial"/>
          <w:color w:val="000000"/>
          <w:sz w:val="20"/>
        </w:rPr>
        <w:t>Vodilni partner in ostali projektni partnerji so dolžni upoštevati vsa navodila sklada.</w:t>
      </w:r>
    </w:p>
    <w:p w14:paraId="77CBF94D" w14:textId="77777777" w:rsidR="00FA0EFE" w:rsidRDefault="00FA0EFE" w:rsidP="00191CEE">
      <w:pPr>
        <w:jc w:val="both"/>
        <w:rPr>
          <w:rFonts w:cs="Arial"/>
          <w:color w:val="000000"/>
          <w:sz w:val="20"/>
        </w:rPr>
      </w:pPr>
    </w:p>
    <w:p w14:paraId="6727E71F" w14:textId="77777777" w:rsidR="00FA0EFE" w:rsidRDefault="00FA0EFE" w:rsidP="00191CEE">
      <w:pPr>
        <w:numPr>
          <w:ilvl w:val="0"/>
          <w:numId w:val="1"/>
        </w:numPr>
        <w:jc w:val="center"/>
        <w:rPr>
          <w:rFonts w:cs="Arial"/>
          <w:color w:val="000000"/>
          <w:sz w:val="20"/>
        </w:rPr>
      </w:pPr>
      <w:r>
        <w:rPr>
          <w:rFonts w:cs="Arial"/>
          <w:color w:val="000000"/>
          <w:sz w:val="20"/>
        </w:rPr>
        <w:t>člen</w:t>
      </w:r>
    </w:p>
    <w:p w14:paraId="00DA7CB0" w14:textId="77777777" w:rsidR="00FA0EFE" w:rsidRDefault="00FA0EFE" w:rsidP="00191CEE">
      <w:pPr>
        <w:ind w:left="360"/>
        <w:jc w:val="center"/>
        <w:rPr>
          <w:rFonts w:cs="Arial"/>
          <w:color w:val="000000"/>
          <w:sz w:val="20"/>
        </w:rPr>
      </w:pPr>
      <w:r>
        <w:rPr>
          <w:rFonts w:cs="Arial"/>
          <w:color w:val="000000"/>
          <w:sz w:val="20"/>
        </w:rPr>
        <w:t>(sestava in naloge)</w:t>
      </w:r>
    </w:p>
    <w:p w14:paraId="58EE190B" w14:textId="77777777" w:rsidR="00FA0EFE" w:rsidRDefault="00FA0EFE" w:rsidP="00191CEE">
      <w:pPr>
        <w:jc w:val="both"/>
        <w:rPr>
          <w:rFonts w:cs="Arial"/>
          <w:sz w:val="20"/>
        </w:rPr>
      </w:pPr>
    </w:p>
    <w:p w14:paraId="4143A22C" w14:textId="77777777" w:rsidR="00FA0EFE" w:rsidRPr="00680885" w:rsidRDefault="00FA0EFE" w:rsidP="00191CEE">
      <w:pPr>
        <w:jc w:val="both"/>
        <w:rPr>
          <w:rFonts w:cs="Arial"/>
          <w:sz w:val="20"/>
        </w:rPr>
      </w:pPr>
      <w:r>
        <w:rPr>
          <w:rFonts w:cs="Arial"/>
          <w:bCs/>
          <w:color w:val="000000"/>
          <w:sz w:val="20"/>
        </w:rPr>
        <w:t>Projektni partnerji</w:t>
      </w:r>
      <w:r w:rsidRPr="00680885">
        <w:rPr>
          <w:rFonts w:cs="Arial"/>
          <w:sz w:val="20"/>
        </w:rPr>
        <w:t xml:space="preserve"> se dogovorijo o delitvi izvedbe aktivnosti projekta s terminskim in finančnim načrtom po posameznih partnerjih in sicer na način, ki je zapisan v </w:t>
      </w:r>
      <w:r w:rsidRPr="00E04687">
        <w:rPr>
          <w:rFonts w:cs="Arial"/>
          <w:sz w:val="20"/>
        </w:rPr>
        <w:t>Prilogi 1 Prijavnica JR Piloti 2018</w:t>
      </w:r>
      <w:r w:rsidRPr="00680885">
        <w:rPr>
          <w:rFonts w:cs="Arial"/>
          <w:sz w:val="20"/>
        </w:rPr>
        <w:t xml:space="preserve">. </w:t>
      </w:r>
    </w:p>
    <w:p w14:paraId="5AB15BDB" w14:textId="77777777" w:rsidR="00FA0EFE" w:rsidRDefault="00FA0EFE" w:rsidP="00191CEE">
      <w:pPr>
        <w:jc w:val="both"/>
        <w:rPr>
          <w:rFonts w:cs="Arial"/>
          <w:i/>
          <w:color w:val="000000"/>
          <w:sz w:val="20"/>
        </w:rPr>
      </w:pPr>
    </w:p>
    <w:p w14:paraId="611DD3A6" w14:textId="77777777" w:rsidR="00FA0EFE" w:rsidRDefault="00FA0EFE" w:rsidP="00191CEE">
      <w:pPr>
        <w:numPr>
          <w:ilvl w:val="0"/>
          <w:numId w:val="1"/>
        </w:numPr>
        <w:jc w:val="center"/>
        <w:rPr>
          <w:rFonts w:cs="Arial"/>
          <w:color w:val="000000"/>
          <w:sz w:val="20"/>
        </w:rPr>
      </w:pPr>
      <w:r>
        <w:rPr>
          <w:rFonts w:cs="Arial"/>
          <w:color w:val="000000"/>
          <w:sz w:val="20"/>
        </w:rPr>
        <w:t>člen</w:t>
      </w:r>
    </w:p>
    <w:p w14:paraId="504D6125" w14:textId="77777777" w:rsidR="00FA0EFE" w:rsidRDefault="00FA0EFE" w:rsidP="00191CEE">
      <w:pPr>
        <w:jc w:val="center"/>
        <w:rPr>
          <w:rFonts w:cs="Arial"/>
          <w:color w:val="000000"/>
          <w:sz w:val="20"/>
        </w:rPr>
      </w:pPr>
      <w:r>
        <w:rPr>
          <w:rFonts w:cs="Arial"/>
          <w:color w:val="000000"/>
          <w:sz w:val="20"/>
        </w:rPr>
        <w:t>(seznanjenost z obveznostmi)</w:t>
      </w:r>
    </w:p>
    <w:p w14:paraId="43949A1D" w14:textId="77777777" w:rsidR="00FA0EFE" w:rsidRDefault="00FA0EFE" w:rsidP="00191CEE">
      <w:pPr>
        <w:jc w:val="both"/>
        <w:rPr>
          <w:rFonts w:cs="Arial"/>
          <w:color w:val="000000"/>
          <w:sz w:val="20"/>
        </w:rPr>
      </w:pPr>
    </w:p>
    <w:p w14:paraId="36E923ED" w14:textId="77777777" w:rsidR="00FA0EFE" w:rsidRDefault="00FA0EFE" w:rsidP="00191CEE">
      <w:pPr>
        <w:jc w:val="both"/>
        <w:rPr>
          <w:rFonts w:cs="Arial"/>
          <w:color w:val="000000"/>
          <w:sz w:val="20"/>
        </w:rPr>
      </w:pPr>
      <w:r>
        <w:rPr>
          <w:rFonts w:cs="Arial"/>
          <w:color w:val="000000"/>
          <w:sz w:val="20"/>
        </w:rPr>
        <w:t xml:space="preserve">S podpisom tega sporazuma </w:t>
      </w:r>
      <w:r>
        <w:rPr>
          <w:rFonts w:cs="Arial"/>
          <w:bCs/>
          <w:color w:val="000000"/>
          <w:sz w:val="20"/>
        </w:rPr>
        <w:t>projektni partnerji</w:t>
      </w:r>
      <w:r>
        <w:rPr>
          <w:rFonts w:cs="Arial"/>
          <w:color w:val="000000"/>
          <w:sz w:val="20"/>
        </w:rPr>
        <w:t xml:space="preserve"> potrjujejo, da so seznanjeni in se strinjajo z obveznostmi, ki izhajajo iz vzorca pogodbe o </w:t>
      </w:r>
      <w:r>
        <w:rPr>
          <w:rFonts w:cs="Arial"/>
          <w:sz w:val="20"/>
        </w:rPr>
        <w:t>sofinanciranju projekta m</w:t>
      </w:r>
      <w:r>
        <w:rPr>
          <w:rFonts w:cs="Arial"/>
          <w:color w:val="000000"/>
          <w:sz w:val="20"/>
        </w:rPr>
        <w:t xml:space="preserve">ed skladom in projektnim partnerstvom, ki je del razpisne dokumentacije, javnega razpisa in ostalih delov razpisne dokumentacije ter se bodo po njih ravnali. </w:t>
      </w:r>
    </w:p>
    <w:p w14:paraId="29140953" w14:textId="77777777" w:rsidR="00FA0EFE" w:rsidRDefault="00FA0EFE" w:rsidP="00191CEE">
      <w:pPr>
        <w:jc w:val="both"/>
        <w:rPr>
          <w:rFonts w:cs="Arial"/>
          <w:color w:val="000000"/>
          <w:sz w:val="20"/>
        </w:rPr>
      </w:pPr>
    </w:p>
    <w:p w14:paraId="00B680E9" w14:textId="77777777" w:rsidR="00FA0EFE" w:rsidRDefault="00FA0EFE" w:rsidP="00191CEE">
      <w:pPr>
        <w:jc w:val="both"/>
        <w:rPr>
          <w:rFonts w:cs="Arial"/>
          <w:sz w:val="20"/>
        </w:rPr>
      </w:pPr>
      <w:r>
        <w:rPr>
          <w:rFonts w:cs="Arial"/>
          <w:bCs/>
          <w:color w:val="000000"/>
          <w:sz w:val="20"/>
        </w:rPr>
        <w:t>Projektni partnerji</w:t>
      </w:r>
      <w:r>
        <w:rPr>
          <w:rFonts w:cs="Arial"/>
          <w:sz w:val="20"/>
        </w:rPr>
        <w:t xml:space="preserve"> se zavezujejo, da bodo: </w:t>
      </w:r>
    </w:p>
    <w:p w14:paraId="747C1041" w14:textId="77777777" w:rsidR="00FA0EFE" w:rsidRDefault="00FA0EFE" w:rsidP="00191CEE">
      <w:pPr>
        <w:numPr>
          <w:ilvl w:val="0"/>
          <w:numId w:val="2"/>
        </w:numPr>
        <w:tabs>
          <w:tab w:val="num" w:pos="284"/>
        </w:tabs>
        <w:ind w:left="284"/>
        <w:jc w:val="both"/>
        <w:rPr>
          <w:rFonts w:cs="Arial"/>
          <w:sz w:val="20"/>
        </w:rPr>
      </w:pPr>
      <w:r>
        <w:rPr>
          <w:rFonts w:cs="Arial"/>
          <w:sz w:val="20"/>
        </w:rPr>
        <w:t>obveznosti, ki jih prevzemajo s tem sporazumom, izpolnjevali v skladu z določili in sestavnimi deli tega sporazuma ter aktivnosti projekta izvedli strokovno in vestno,</w:t>
      </w:r>
    </w:p>
    <w:p w14:paraId="568894DC" w14:textId="77777777" w:rsidR="00FA0EFE" w:rsidRDefault="00FA0EFE" w:rsidP="00191CEE">
      <w:pPr>
        <w:numPr>
          <w:ilvl w:val="0"/>
          <w:numId w:val="2"/>
        </w:numPr>
        <w:tabs>
          <w:tab w:val="num" w:pos="284"/>
        </w:tabs>
        <w:ind w:left="284"/>
        <w:jc w:val="both"/>
        <w:rPr>
          <w:rFonts w:cs="Arial"/>
          <w:sz w:val="20"/>
        </w:rPr>
      </w:pPr>
      <w:r>
        <w:rPr>
          <w:rFonts w:cs="Arial"/>
          <w:sz w:val="20"/>
        </w:rPr>
        <w:t xml:space="preserve">sodelovali pri izvedbi projekta na način in v obsegu, kot izhaja iz predhodnega člena in kot je  dogovorjeno in opredeljeno v prijavi na javni razpis, </w:t>
      </w:r>
    </w:p>
    <w:p w14:paraId="50C39C0E" w14:textId="77777777" w:rsidR="00FA0EFE" w:rsidRDefault="00FA0EFE" w:rsidP="00191CEE">
      <w:pPr>
        <w:numPr>
          <w:ilvl w:val="0"/>
          <w:numId w:val="2"/>
        </w:numPr>
        <w:tabs>
          <w:tab w:val="num" w:pos="284"/>
        </w:tabs>
        <w:ind w:left="284"/>
        <w:jc w:val="both"/>
        <w:rPr>
          <w:rFonts w:cs="Arial"/>
          <w:sz w:val="20"/>
        </w:rPr>
      </w:pPr>
      <w:r>
        <w:rPr>
          <w:rFonts w:cs="Arial"/>
          <w:sz w:val="20"/>
        </w:rPr>
        <w:t xml:space="preserve">pri porabi odobrenih sredstev ravnali skladno z načelom gospodarnosti, ekonomične porabe sredstev in učinkovitosti, </w:t>
      </w:r>
    </w:p>
    <w:p w14:paraId="7B46A0A5" w14:textId="77777777" w:rsidR="00FA0EFE" w:rsidRDefault="00FA0EFE" w:rsidP="00191CEE">
      <w:pPr>
        <w:numPr>
          <w:ilvl w:val="0"/>
          <w:numId w:val="2"/>
        </w:numPr>
        <w:tabs>
          <w:tab w:val="num" w:pos="284"/>
        </w:tabs>
        <w:ind w:left="284"/>
        <w:jc w:val="both"/>
        <w:rPr>
          <w:rFonts w:cs="Arial"/>
          <w:sz w:val="20"/>
        </w:rPr>
      </w:pPr>
      <w:r>
        <w:rPr>
          <w:rFonts w:cs="Arial"/>
          <w:sz w:val="20"/>
        </w:rPr>
        <w:t xml:space="preserve">sredstva, pridobljena po tem sporazumu, porabili namensko in izključno za izvajanje aktivnosti projekta, ki so predmet tega sporazuma; </w:t>
      </w:r>
    </w:p>
    <w:p w14:paraId="5F8DD8CB" w14:textId="77777777" w:rsidR="00FA0EFE" w:rsidRPr="00B82F80" w:rsidRDefault="00FA0EFE" w:rsidP="00191CEE">
      <w:pPr>
        <w:numPr>
          <w:ilvl w:val="0"/>
          <w:numId w:val="2"/>
        </w:numPr>
        <w:tabs>
          <w:tab w:val="num" w:pos="284"/>
        </w:tabs>
        <w:ind w:left="284"/>
        <w:jc w:val="both"/>
        <w:rPr>
          <w:rFonts w:cs="Arial"/>
          <w:sz w:val="20"/>
        </w:rPr>
      </w:pPr>
      <w:r w:rsidRPr="00CC4177">
        <w:rPr>
          <w:rFonts w:cs="Arial"/>
          <w:sz w:val="20"/>
        </w:rPr>
        <w:t>v skladu s 125. členom Uredbe 1303/2013/EU pred izvajanjem projekta določil</w:t>
      </w:r>
      <w:r>
        <w:rPr>
          <w:rFonts w:cs="Arial"/>
          <w:sz w:val="20"/>
        </w:rPr>
        <w:t>i</w:t>
      </w:r>
      <w:r w:rsidRPr="00CC4177">
        <w:rPr>
          <w:rFonts w:cs="Arial"/>
          <w:sz w:val="20"/>
        </w:rPr>
        <w:t xml:space="preserve"> ustrezno ločeno računovodsko kodo in vodil</w:t>
      </w:r>
      <w:r>
        <w:rPr>
          <w:rFonts w:cs="Arial"/>
          <w:sz w:val="20"/>
        </w:rPr>
        <w:t>i</w:t>
      </w:r>
      <w:r w:rsidRPr="00CC4177">
        <w:rPr>
          <w:rFonts w:cs="Arial"/>
          <w:sz w:val="20"/>
        </w:rPr>
        <w:t xml:space="preserve"> ločen računovodski sistem ali ustrezno knjigovodsko evidenco za izvajanje projekta; </w:t>
      </w:r>
    </w:p>
    <w:p w14:paraId="5FC2D184" w14:textId="77777777" w:rsidR="00FA0EFE" w:rsidRDefault="00FA0EFE" w:rsidP="00191CEE">
      <w:pPr>
        <w:numPr>
          <w:ilvl w:val="0"/>
          <w:numId w:val="2"/>
        </w:numPr>
        <w:tabs>
          <w:tab w:val="num" w:pos="284"/>
        </w:tabs>
        <w:ind w:left="284"/>
        <w:jc w:val="both"/>
        <w:rPr>
          <w:rFonts w:cs="Arial"/>
          <w:sz w:val="20"/>
        </w:rPr>
      </w:pPr>
      <w:r w:rsidRPr="00A46623">
        <w:rPr>
          <w:rFonts w:cs="Arial"/>
          <w:sz w:val="20"/>
        </w:rPr>
        <w:t>zagotavljal</w:t>
      </w:r>
      <w:r>
        <w:rPr>
          <w:rFonts w:cs="Arial"/>
          <w:sz w:val="20"/>
        </w:rPr>
        <w:t>i</w:t>
      </w:r>
      <w:r w:rsidRPr="00A46623">
        <w:rPr>
          <w:rFonts w:cs="Arial"/>
          <w:sz w:val="20"/>
        </w:rPr>
        <w:t xml:space="preserve"> revizijsko sled in hrambo celotne originalne dokumentacije, vezane na projekt ter vpogled v navedeno dokumentacijo za potrebe bodočih preverjanj, skladno s pravili EU in nacionalno zakonodajo. V skladu s 140. členom Uredbe 1303/2013/EU bodo zagotovil</w:t>
      </w:r>
      <w:r>
        <w:rPr>
          <w:rFonts w:cs="Arial"/>
          <w:sz w:val="20"/>
        </w:rPr>
        <w:t>i</w:t>
      </w:r>
      <w:r w:rsidRPr="00A46623">
        <w:rPr>
          <w:rFonts w:cs="Arial"/>
          <w:sz w:val="20"/>
        </w:rPr>
        <w:t xml:space="preserve"> dostopnost do vseh dokumentov o izdatkih projekta v obdobju treh let od 31. decembra po predložitvi obračunov (Evropski komisiji), ki vsebujejo končne izdatke končanega projekta. O natančnem datumu za hrambo dokumentacije, bo prijavitelj obveščen, pri čemer rok hrambe, v skladu s pravili pomoči po pravilu »de </w:t>
      </w:r>
      <w:proofErr w:type="spellStart"/>
      <w:r w:rsidRPr="00A46623">
        <w:rPr>
          <w:rFonts w:cs="Arial"/>
          <w:sz w:val="20"/>
        </w:rPr>
        <w:t>minimis</w:t>
      </w:r>
      <w:proofErr w:type="spellEnd"/>
      <w:r w:rsidRPr="00A46623">
        <w:rPr>
          <w:rFonts w:cs="Arial"/>
          <w:sz w:val="20"/>
        </w:rPr>
        <w:t xml:space="preserve">« in državnih pomoči za usposabljanje, ne bo krajši od 10 let od datuma dodelitve pomoči; </w:t>
      </w:r>
    </w:p>
    <w:p w14:paraId="4FEC92C3" w14:textId="77777777" w:rsidR="00FA0EFE" w:rsidRPr="00A46623" w:rsidRDefault="00FA0EFE" w:rsidP="00191CEE">
      <w:pPr>
        <w:numPr>
          <w:ilvl w:val="0"/>
          <w:numId w:val="2"/>
        </w:numPr>
        <w:tabs>
          <w:tab w:val="num" w:pos="284"/>
        </w:tabs>
        <w:ind w:left="284"/>
        <w:jc w:val="both"/>
        <w:rPr>
          <w:rFonts w:cs="Arial"/>
          <w:sz w:val="20"/>
        </w:rPr>
      </w:pPr>
      <w:r w:rsidRPr="00A46623">
        <w:rPr>
          <w:rFonts w:cs="Arial"/>
          <w:sz w:val="20"/>
        </w:rPr>
        <w:t>izvajal</w:t>
      </w:r>
      <w:r>
        <w:rPr>
          <w:rFonts w:cs="Arial"/>
          <w:sz w:val="20"/>
        </w:rPr>
        <w:t>i</w:t>
      </w:r>
      <w:r w:rsidRPr="00A46623">
        <w:rPr>
          <w:rFonts w:cs="Arial"/>
          <w:sz w:val="20"/>
        </w:rPr>
        <w:t xml:space="preserve"> naloge informiranja in obveščanja javnosti v skladu s 115. in 116. členom Uredbe 1303/2013/EU in veljavnimi Navodili organa upravljanja na področju komuniciranja vsebin evropske kohezijske politike v programskem obdobju 2014–2020 (objavljena na spletni strani: </w:t>
      </w:r>
      <w:hyperlink r:id="rId8" w:history="1">
        <w:r w:rsidRPr="00A46623">
          <w:rPr>
            <w:rFonts w:cs="Arial"/>
            <w:sz w:val="20"/>
          </w:rPr>
          <w:t>http://www.eu-skladi.si/sl/ekp/navodila</w:t>
        </w:r>
      </w:hyperlink>
      <w:r w:rsidRPr="00A46623">
        <w:rPr>
          <w:rFonts w:cs="Arial"/>
          <w:sz w:val="20"/>
        </w:rPr>
        <w:t>);</w:t>
      </w:r>
    </w:p>
    <w:p w14:paraId="41C72C90" w14:textId="77777777" w:rsidR="00FA0EFE" w:rsidRPr="00E4128D" w:rsidRDefault="00FA0EFE" w:rsidP="00191CEE">
      <w:pPr>
        <w:numPr>
          <w:ilvl w:val="0"/>
          <w:numId w:val="2"/>
        </w:numPr>
        <w:tabs>
          <w:tab w:val="num" w:pos="284"/>
        </w:tabs>
        <w:ind w:left="284"/>
        <w:jc w:val="both"/>
        <w:rPr>
          <w:rFonts w:cs="Arial"/>
          <w:sz w:val="20"/>
        </w:rPr>
      </w:pPr>
      <w:r w:rsidRPr="00704569">
        <w:rPr>
          <w:rFonts w:cs="Arial"/>
          <w:sz w:val="20"/>
        </w:rPr>
        <w:t>za namen spremljanja in vrednotenja projekta, skladno s 27., 54., 96. in 125. členom Uredbe 1303/2013/EU ter 5. in 19. členom ter Prilogo I Uredbe 1304/2013/EU, moral</w:t>
      </w:r>
      <w:r>
        <w:rPr>
          <w:rFonts w:cs="Arial"/>
          <w:sz w:val="20"/>
        </w:rPr>
        <w:t>i</w:t>
      </w:r>
      <w:r w:rsidRPr="00704569">
        <w:rPr>
          <w:rFonts w:cs="Arial"/>
          <w:sz w:val="20"/>
        </w:rPr>
        <w:t xml:space="preserve"> spremljati in skladu zagotavljati podatke o </w:t>
      </w:r>
      <w:r w:rsidRPr="00E4128D">
        <w:rPr>
          <w:rFonts w:cs="Arial"/>
          <w:sz w:val="20"/>
        </w:rPr>
        <w:t>doseganju ciljev in kazalnikov projekta;</w:t>
      </w:r>
    </w:p>
    <w:p w14:paraId="11057578" w14:textId="77777777" w:rsidR="00FA0EFE" w:rsidRPr="002E07B3" w:rsidRDefault="00FA0EFE" w:rsidP="00191CEE">
      <w:pPr>
        <w:numPr>
          <w:ilvl w:val="0"/>
          <w:numId w:val="2"/>
        </w:numPr>
        <w:tabs>
          <w:tab w:val="num" w:pos="284"/>
        </w:tabs>
        <w:ind w:left="284"/>
        <w:jc w:val="both"/>
        <w:rPr>
          <w:rFonts w:cs="Arial"/>
          <w:bCs/>
          <w:sz w:val="20"/>
        </w:rPr>
      </w:pPr>
      <w:r w:rsidRPr="00E4128D">
        <w:rPr>
          <w:rFonts w:cs="Arial"/>
          <w:bCs/>
          <w:sz w:val="20"/>
        </w:rPr>
        <w:lastRenderedPageBreak/>
        <w:t>zagotovil</w:t>
      </w:r>
      <w:r>
        <w:rPr>
          <w:rFonts w:cs="Arial"/>
          <w:bCs/>
          <w:sz w:val="20"/>
        </w:rPr>
        <w:t>i</w:t>
      </w:r>
      <w:r w:rsidRPr="00E4128D">
        <w:rPr>
          <w:rFonts w:cs="Arial"/>
          <w:bCs/>
          <w:sz w:val="20"/>
        </w:rPr>
        <w:t xml:space="preserve"> varstvo osebnih podatkov udeležencev v skladu z določili zakona, ki ureja varstvo osebnih podatkov. </w:t>
      </w:r>
      <w:r>
        <w:rPr>
          <w:rFonts w:cs="Arial"/>
          <w:bCs/>
          <w:sz w:val="20"/>
        </w:rPr>
        <w:t>P</w:t>
      </w:r>
      <w:r>
        <w:rPr>
          <w:rFonts w:cs="Arial"/>
          <w:bCs/>
          <w:color w:val="000000"/>
          <w:sz w:val="20"/>
        </w:rPr>
        <w:t>rojektni partnerji</w:t>
      </w:r>
      <w:r w:rsidRPr="00E4128D">
        <w:rPr>
          <w:rFonts w:cs="Arial"/>
          <w:bCs/>
          <w:sz w:val="20"/>
        </w:rPr>
        <w:t xml:space="preserve"> se strinjajo, da lahko sklad za namene obdelave podatkov in analitične potrebe </w:t>
      </w:r>
      <w:r w:rsidRPr="002E07B3">
        <w:rPr>
          <w:rFonts w:cs="Arial"/>
          <w:bCs/>
          <w:sz w:val="20"/>
        </w:rPr>
        <w:t>uporablja dokumentacijo, ki jo je pridobil vodilni partner;</w:t>
      </w:r>
    </w:p>
    <w:p w14:paraId="19783850" w14:textId="77777777" w:rsidR="00FA0EFE" w:rsidRPr="002E07B3" w:rsidRDefault="00FA0EFE" w:rsidP="00191CEE">
      <w:pPr>
        <w:numPr>
          <w:ilvl w:val="0"/>
          <w:numId w:val="2"/>
        </w:numPr>
        <w:tabs>
          <w:tab w:val="num" w:pos="284"/>
        </w:tabs>
        <w:ind w:left="284"/>
        <w:jc w:val="both"/>
        <w:rPr>
          <w:rFonts w:cs="Arial"/>
          <w:bCs/>
          <w:sz w:val="20"/>
        </w:rPr>
      </w:pPr>
      <w:r w:rsidRPr="002E07B3">
        <w:rPr>
          <w:rFonts w:cs="Arial"/>
          <w:bCs/>
          <w:sz w:val="20"/>
        </w:rPr>
        <w:t>v primeru preverjanja na kraju samem omogočil</w:t>
      </w:r>
      <w:r>
        <w:rPr>
          <w:rFonts w:cs="Arial"/>
          <w:bCs/>
          <w:sz w:val="20"/>
        </w:rPr>
        <w:t>i</w:t>
      </w:r>
      <w:r w:rsidRPr="002E07B3">
        <w:rPr>
          <w:rFonts w:cs="Arial"/>
          <w:bCs/>
          <w:sz w:val="20"/>
        </w:rPr>
        <w:t xml:space="preserve"> vpogled v računalniške programe, listine, postopke v zvezi z izvajanjem projekta ter rezultate projekta. </w:t>
      </w:r>
      <w:r>
        <w:rPr>
          <w:rFonts w:cs="Arial"/>
          <w:bCs/>
          <w:color w:val="000000"/>
          <w:sz w:val="20"/>
        </w:rPr>
        <w:t>Projektni partnerji</w:t>
      </w:r>
      <w:r w:rsidRPr="002E07B3">
        <w:rPr>
          <w:rFonts w:cs="Arial"/>
          <w:bCs/>
          <w:sz w:val="20"/>
        </w:rPr>
        <w:t xml:space="preserve"> se obvezujejo, da bodo sodeloval</w:t>
      </w:r>
      <w:r>
        <w:rPr>
          <w:rFonts w:cs="Arial"/>
          <w:bCs/>
          <w:sz w:val="20"/>
        </w:rPr>
        <w:t>i</w:t>
      </w:r>
      <w:r w:rsidRPr="002E07B3">
        <w:rPr>
          <w:rFonts w:cs="Arial"/>
          <w:bCs/>
          <w:sz w:val="20"/>
        </w:rPr>
        <w:t xml:space="preserve"> pri izvedbi teh preverjanj ter se nanje ustrezno pripravil</w:t>
      </w:r>
      <w:r>
        <w:rPr>
          <w:rFonts w:cs="Arial"/>
          <w:bCs/>
          <w:sz w:val="20"/>
        </w:rPr>
        <w:t>i</w:t>
      </w:r>
      <w:r w:rsidRPr="002E07B3">
        <w:rPr>
          <w:rFonts w:cs="Arial"/>
          <w:bCs/>
          <w:sz w:val="20"/>
        </w:rPr>
        <w:t>. Vodilni partner bo s strani nadzornih organov predhodno obveščen o izvedbi preverjanj na kraju samem, v izjemnih primerih se lahko opravi tudi nenajavljeno preverjanje na kraju samem;</w:t>
      </w:r>
    </w:p>
    <w:p w14:paraId="341525FC" w14:textId="77777777" w:rsidR="00FA0EFE" w:rsidRPr="002E07B3" w:rsidRDefault="00FA0EFE" w:rsidP="00191CEE">
      <w:pPr>
        <w:numPr>
          <w:ilvl w:val="0"/>
          <w:numId w:val="2"/>
        </w:numPr>
        <w:tabs>
          <w:tab w:val="num" w:pos="284"/>
        </w:tabs>
        <w:ind w:left="284"/>
        <w:jc w:val="both"/>
        <w:rPr>
          <w:rFonts w:cs="Arial"/>
          <w:color w:val="000000"/>
          <w:sz w:val="20"/>
        </w:rPr>
      </w:pPr>
      <w:r w:rsidRPr="002E07B3">
        <w:rPr>
          <w:rFonts w:cs="Arial"/>
          <w:sz w:val="20"/>
        </w:rPr>
        <w:t>omogočil</w:t>
      </w:r>
      <w:r>
        <w:rPr>
          <w:rFonts w:cs="Arial"/>
          <w:sz w:val="20"/>
        </w:rPr>
        <w:t>i</w:t>
      </w:r>
      <w:r w:rsidRPr="002E07B3">
        <w:rPr>
          <w:rFonts w:cs="Arial"/>
          <w:sz w:val="20"/>
        </w:rPr>
        <w:t xml:space="preserve"> nadzor tudi zunanjim ocenjevalcem, v primeru, da jih bo posredniški organ ali organ upravljanja pooblastil za nadzor nad izvajanjem </w:t>
      </w:r>
      <w:r>
        <w:rPr>
          <w:rFonts w:cs="Arial"/>
          <w:sz w:val="20"/>
        </w:rPr>
        <w:t>projekta</w:t>
      </w:r>
      <w:r w:rsidRPr="002E07B3">
        <w:rPr>
          <w:rFonts w:cs="Arial"/>
          <w:sz w:val="20"/>
        </w:rPr>
        <w:t xml:space="preserve"> ter doseženimi rezultati.</w:t>
      </w:r>
    </w:p>
    <w:p w14:paraId="2A5F14FB" w14:textId="77777777" w:rsidR="00FA0EFE" w:rsidRPr="00315B4E" w:rsidRDefault="00FA0EFE" w:rsidP="00191CEE">
      <w:pPr>
        <w:autoSpaceDE w:val="0"/>
        <w:autoSpaceDN w:val="0"/>
        <w:adjustRightInd w:val="0"/>
        <w:jc w:val="both"/>
        <w:rPr>
          <w:rFonts w:cs="Arial"/>
          <w:color w:val="000000"/>
          <w:sz w:val="20"/>
          <w:highlight w:val="yellow"/>
        </w:rPr>
      </w:pPr>
    </w:p>
    <w:p w14:paraId="1CB4B242" w14:textId="77777777" w:rsidR="00FA0EFE" w:rsidRPr="002E07B3" w:rsidRDefault="00FA0EFE" w:rsidP="00191CEE">
      <w:pPr>
        <w:autoSpaceDE w:val="0"/>
        <w:autoSpaceDN w:val="0"/>
        <w:adjustRightInd w:val="0"/>
        <w:jc w:val="both"/>
        <w:rPr>
          <w:rFonts w:cs="Times New Roman"/>
          <w:sz w:val="20"/>
        </w:rPr>
      </w:pPr>
      <w:r>
        <w:rPr>
          <w:rFonts w:cs="Arial"/>
          <w:bCs/>
          <w:color w:val="000000"/>
          <w:sz w:val="20"/>
        </w:rPr>
        <w:t>Projektni partnerji</w:t>
      </w:r>
      <w:r w:rsidRPr="002E07B3">
        <w:rPr>
          <w:rFonts w:cs="Arial"/>
          <w:color w:val="000000"/>
          <w:sz w:val="20"/>
        </w:rPr>
        <w:t xml:space="preserve"> so seznanjen</w:t>
      </w:r>
      <w:r>
        <w:rPr>
          <w:rFonts w:cs="Arial"/>
          <w:color w:val="000000"/>
          <w:sz w:val="20"/>
        </w:rPr>
        <w:t>i</w:t>
      </w:r>
      <w:r w:rsidRPr="002E07B3">
        <w:rPr>
          <w:rFonts w:cs="Arial"/>
          <w:color w:val="000000"/>
          <w:sz w:val="20"/>
        </w:rPr>
        <w:t xml:space="preserve"> z dejstvom, da lahko nadzorni organi tudi po izpolnitvi pogodbenih obveznosti oziroma po poteku pogodbe o sofinanciranju najmanj </w:t>
      </w:r>
      <w:r w:rsidRPr="002E07B3">
        <w:rPr>
          <w:rFonts w:cs="Arial"/>
          <w:sz w:val="20"/>
        </w:rPr>
        <w:t>v obdobju treh let od 31. decembra po predložitvi obračunov Evropski komisiji, ki vsebujejo končne izdatke končane</w:t>
      </w:r>
      <w:r>
        <w:rPr>
          <w:rFonts w:cs="Arial"/>
          <w:sz w:val="20"/>
        </w:rPr>
        <w:t>ga projekta</w:t>
      </w:r>
      <w:r w:rsidRPr="002E07B3">
        <w:rPr>
          <w:rFonts w:cs="Arial"/>
          <w:sz w:val="20"/>
        </w:rPr>
        <w:t xml:space="preserve">, </w:t>
      </w:r>
      <w:r w:rsidRPr="002E07B3">
        <w:rPr>
          <w:rFonts w:cs="Arial"/>
          <w:color w:val="000000"/>
          <w:sz w:val="20"/>
        </w:rPr>
        <w:t>preverjajo upravičenost porabe sredstev po tej pogodbi.</w:t>
      </w:r>
      <w:r w:rsidRPr="002E07B3">
        <w:rPr>
          <w:sz w:val="20"/>
        </w:rPr>
        <w:t xml:space="preserve"> </w:t>
      </w:r>
    </w:p>
    <w:p w14:paraId="5B2755FB" w14:textId="77777777" w:rsidR="00FA0EFE" w:rsidRPr="00680885" w:rsidRDefault="00FA0EFE" w:rsidP="00191CEE">
      <w:pPr>
        <w:autoSpaceDE w:val="0"/>
        <w:autoSpaceDN w:val="0"/>
        <w:adjustRightInd w:val="0"/>
        <w:jc w:val="both"/>
        <w:rPr>
          <w:sz w:val="20"/>
        </w:rPr>
      </w:pPr>
    </w:p>
    <w:p w14:paraId="0F1A6D61" w14:textId="77777777" w:rsidR="00FA0EFE" w:rsidRPr="00680885" w:rsidRDefault="00FA0EFE" w:rsidP="00191CEE">
      <w:pPr>
        <w:autoSpaceDE w:val="0"/>
        <w:autoSpaceDN w:val="0"/>
        <w:adjustRightInd w:val="0"/>
        <w:jc w:val="both"/>
        <w:rPr>
          <w:rFonts w:cs="Arial"/>
          <w:color w:val="000000"/>
          <w:sz w:val="20"/>
        </w:rPr>
      </w:pPr>
      <w:r w:rsidRPr="00680885">
        <w:rPr>
          <w:rFonts w:cs="Arial"/>
          <w:color w:val="000000"/>
          <w:sz w:val="20"/>
        </w:rPr>
        <w:t xml:space="preserve">V kolikor se bo pri kateremkoli nadzoru projekta izkazalo, da projekt ni v skladu z javnim razpisom ali pogodbo o sofinanciranju, lahko sklad od vseh projektnih partnerjev kot upravičencev zahteva vrnitev vseh prejetih sredstev skladno s pogodbo o sofinanciranju. </w:t>
      </w:r>
    </w:p>
    <w:p w14:paraId="03E2EAFF" w14:textId="77777777" w:rsidR="00FA0EFE" w:rsidRPr="00680885" w:rsidRDefault="00FA0EFE" w:rsidP="00191CEE">
      <w:pPr>
        <w:jc w:val="both"/>
        <w:rPr>
          <w:rFonts w:cs="Arial"/>
          <w:color w:val="000000"/>
          <w:sz w:val="20"/>
        </w:rPr>
      </w:pPr>
    </w:p>
    <w:p w14:paraId="335DFA6D" w14:textId="77777777" w:rsidR="00FA0EFE" w:rsidRPr="00680885" w:rsidRDefault="00FA0EFE" w:rsidP="00191CEE">
      <w:pPr>
        <w:jc w:val="both"/>
        <w:rPr>
          <w:rFonts w:cs="Arial"/>
          <w:color w:val="000000"/>
          <w:sz w:val="20"/>
        </w:rPr>
      </w:pPr>
      <w:r w:rsidRPr="00680885">
        <w:rPr>
          <w:rFonts w:cs="Arial"/>
          <w:color w:val="000000"/>
          <w:sz w:val="20"/>
        </w:rPr>
        <w:t>P</w:t>
      </w:r>
      <w:r>
        <w:rPr>
          <w:rFonts w:cs="Arial"/>
          <w:bCs/>
          <w:color w:val="000000"/>
          <w:sz w:val="20"/>
        </w:rPr>
        <w:t>rojektni partnerji</w:t>
      </w:r>
      <w:r w:rsidRPr="00680885">
        <w:rPr>
          <w:rFonts w:cs="Arial"/>
          <w:color w:val="000000"/>
          <w:sz w:val="20"/>
        </w:rPr>
        <w:t xml:space="preserve"> se strinjajo, da so kot projektni</w:t>
      </w:r>
      <w:r>
        <w:rPr>
          <w:rFonts w:cs="Arial"/>
          <w:color w:val="000000"/>
          <w:sz w:val="20"/>
        </w:rPr>
        <w:t xml:space="preserve"> partnerji solidarno odgovorni</w:t>
      </w:r>
      <w:r w:rsidRPr="00680885">
        <w:rPr>
          <w:rFonts w:cs="Arial"/>
          <w:color w:val="000000"/>
          <w:sz w:val="20"/>
        </w:rPr>
        <w:t xml:space="preserve"> za škodo in druge posledice, ki bi nastale zaradi nepravilnega ali nezakonitega izvajanja projekta po pogodbi o sofinanciranju. </w:t>
      </w:r>
    </w:p>
    <w:p w14:paraId="375CED82" w14:textId="77777777" w:rsidR="00FA0EFE" w:rsidRPr="00680885" w:rsidRDefault="00FA0EFE" w:rsidP="00191CEE">
      <w:pPr>
        <w:jc w:val="both"/>
        <w:rPr>
          <w:rFonts w:cs="Arial"/>
          <w:color w:val="000000"/>
          <w:sz w:val="20"/>
        </w:rPr>
      </w:pPr>
    </w:p>
    <w:p w14:paraId="031059C4" w14:textId="77777777" w:rsidR="00FA0EFE" w:rsidRDefault="00FA0EFE" w:rsidP="00191CEE">
      <w:pPr>
        <w:jc w:val="both"/>
        <w:rPr>
          <w:rFonts w:eastAsia="Calibri" w:cs="Times New Roman"/>
          <w:sz w:val="20"/>
          <w:lang w:eastAsia="en-US"/>
        </w:rPr>
      </w:pPr>
      <w:r w:rsidRPr="00680885">
        <w:rPr>
          <w:rFonts w:cs="Arial"/>
          <w:color w:val="000000"/>
          <w:sz w:val="20"/>
        </w:rPr>
        <w:t xml:space="preserve">Solidarna odgovornost velja tudi v primeru, </w:t>
      </w:r>
      <w:r w:rsidRPr="00680885">
        <w:rPr>
          <w:rFonts w:eastAsia="Calibri"/>
          <w:sz w:val="20"/>
        </w:rPr>
        <w:t>če se pri kateremkoli projektnem partnerju začne postopek zaradi insolventnosti ali prisilnega prenehanja ali postopek izbrisa brez likvidacije ali prisilne likvidacije ali likvidacije.</w:t>
      </w:r>
    </w:p>
    <w:p w14:paraId="255056E6" w14:textId="77777777" w:rsidR="00FA0EFE" w:rsidRDefault="00FA0EFE" w:rsidP="00191CEE">
      <w:pPr>
        <w:jc w:val="both"/>
        <w:rPr>
          <w:rFonts w:eastAsia="Calibri"/>
          <w:sz w:val="20"/>
        </w:rPr>
      </w:pPr>
    </w:p>
    <w:p w14:paraId="16226CDB" w14:textId="77777777" w:rsidR="00FA0EFE" w:rsidRDefault="00FA0EFE" w:rsidP="00191CEE">
      <w:pPr>
        <w:numPr>
          <w:ilvl w:val="0"/>
          <w:numId w:val="1"/>
        </w:numPr>
        <w:jc w:val="center"/>
        <w:rPr>
          <w:rFonts w:cs="Arial"/>
          <w:color w:val="000000"/>
          <w:sz w:val="20"/>
        </w:rPr>
      </w:pPr>
      <w:r>
        <w:rPr>
          <w:rFonts w:cs="Arial"/>
          <w:color w:val="000000"/>
          <w:sz w:val="20"/>
        </w:rPr>
        <w:t>člen</w:t>
      </w:r>
    </w:p>
    <w:p w14:paraId="41B6D9FC" w14:textId="77777777" w:rsidR="00FA0EFE" w:rsidRDefault="00FA0EFE" w:rsidP="00191CEE">
      <w:pPr>
        <w:ind w:left="360"/>
        <w:jc w:val="center"/>
        <w:rPr>
          <w:rFonts w:cs="Arial"/>
          <w:sz w:val="20"/>
        </w:rPr>
      </w:pPr>
      <w:r>
        <w:rPr>
          <w:rFonts w:cs="Arial"/>
          <w:sz w:val="20"/>
        </w:rPr>
        <w:t>(upravičeni stroški)</w:t>
      </w:r>
    </w:p>
    <w:p w14:paraId="1ED57CE1" w14:textId="77777777" w:rsidR="00FA0EFE" w:rsidRDefault="00FA0EFE" w:rsidP="00191CEE">
      <w:pPr>
        <w:rPr>
          <w:rFonts w:cs="Arial"/>
          <w:sz w:val="20"/>
        </w:rPr>
      </w:pPr>
    </w:p>
    <w:p w14:paraId="7F247F87" w14:textId="77777777" w:rsidR="00FA0EFE" w:rsidRDefault="00FA0EFE" w:rsidP="00191CEE">
      <w:pPr>
        <w:jc w:val="both"/>
        <w:rPr>
          <w:rFonts w:cs="Arial"/>
          <w:sz w:val="20"/>
        </w:rPr>
      </w:pPr>
      <w:r>
        <w:rPr>
          <w:rFonts w:cs="Arial"/>
          <w:sz w:val="20"/>
        </w:rPr>
        <w:t>Upravičeni stroški in izdatki projekta morajo biti skladni z razpisno dokumentacijo. P</w:t>
      </w:r>
      <w:r>
        <w:rPr>
          <w:rFonts w:cs="Arial"/>
          <w:bCs/>
          <w:color w:val="000000"/>
          <w:sz w:val="20"/>
        </w:rPr>
        <w:t>rojektni partnerji</w:t>
      </w:r>
      <w:r>
        <w:rPr>
          <w:rFonts w:cs="Arial"/>
          <w:sz w:val="20"/>
        </w:rPr>
        <w:t xml:space="preserve"> so seznanjeni z dejstvom, da neupravičeni stroški in izdatki ne bodo sofinancirani, kakor tudi ne iz tega izhajajoče izgube sredstev </w:t>
      </w:r>
      <w:r>
        <w:rPr>
          <w:rFonts w:cs="Arial"/>
          <w:bCs/>
          <w:color w:val="000000"/>
          <w:sz w:val="20"/>
        </w:rPr>
        <w:t>projektnih partnerjev</w:t>
      </w:r>
      <w:r>
        <w:rPr>
          <w:rFonts w:cs="Arial"/>
          <w:sz w:val="20"/>
        </w:rPr>
        <w:t>.</w:t>
      </w:r>
    </w:p>
    <w:p w14:paraId="363D5C4C" w14:textId="77777777" w:rsidR="00FA0EFE" w:rsidRDefault="00FA0EFE" w:rsidP="00191CEE">
      <w:pPr>
        <w:jc w:val="both"/>
        <w:rPr>
          <w:rFonts w:cs="Arial"/>
          <w:sz w:val="20"/>
        </w:rPr>
      </w:pPr>
    </w:p>
    <w:p w14:paraId="6B0AABFE" w14:textId="075B4A49" w:rsidR="00FA0EFE" w:rsidRDefault="00FA0EFE" w:rsidP="00191CEE">
      <w:pPr>
        <w:jc w:val="both"/>
        <w:rPr>
          <w:rFonts w:cs="Arial"/>
          <w:sz w:val="20"/>
          <w:lang w:eastAsia="en-US"/>
        </w:rPr>
      </w:pPr>
      <w:r>
        <w:rPr>
          <w:rFonts w:cs="Arial"/>
          <w:sz w:val="20"/>
          <w:lang w:eastAsia="en-US"/>
        </w:rPr>
        <w:t xml:space="preserve">Upravičeni stroški so podrobno navedeni v 13. poglavju Razpisne dokumentacije </w:t>
      </w:r>
      <w:r>
        <w:rPr>
          <w:rFonts w:cs="Arial"/>
          <w:sz w:val="20"/>
        </w:rPr>
        <w:t>JR Piloti 2018</w:t>
      </w:r>
      <w:r>
        <w:rPr>
          <w:rFonts w:cs="Arial"/>
          <w:sz w:val="20"/>
          <w:lang w:eastAsia="en-US"/>
        </w:rPr>
        <w:t>.</w:t>
      </w:r>
    </w:p>
    <w:p w14:paraId="13752E0E" w14:textId="77777777" w:rsidR="00FA0EFE" w:rsidRDefault="00FA0EFE" w:rsidP="00191CEE">
      <w:pPr>
        <w:jc w:val="both"/>
        <w:rPr>
          <w:rFonts w:cs="Arial"/>
          <w:sz w:val="20"/>
        </w:rPr>
      </w:pPr>
    </w:p>
    <w:p w14:paraId="11748F74" w14:textId="77777777" w:rsidR="00FA0EFE" w:rsidRDefault="00FA0EFE" w:rsidP="00191CEE">
      <w:pPr>
        <w:numPr>
          <w:ilvl w:val="0"/>
          <w:numId w:val="1"/>
        </w:numPr>
        <w:jc w:val="center"/>
        <w:rPr>
          <w:rFonts w:cs="Arial"/>
          <w:color w:val="000000"/>
          <w:sz w:val="20"/>
        </w:rPr>
      </w:pPr>
      <w:r>
        <w:rPr>
          <w:rFonts w:cs="Arial"/>
          <w:color w:val="000000"/>
          <w:sz w:val="20"/>
        </w:rPr>
        <w:t>člen</w:t>
      </w:r>
    </w:p>
    <w:p w14:paraId="3FB009BE" w14:textId="77777777" w:rsidR="00FA0EFE" w:rsidRDefault="00FA0EFE" w:rsidP="00191CEE">
      <w:pPr>
        <w:ind w:left="360"/>
        <w:jc w:val="center"/>
        <w:rPr>
          <w:rFonts w:cs="Arial"/>
          <w:color w:val="000000"/>
          <w:sz w:val="20"/>
        </w:rPr>
      </w:pPr>
      <w:r>
        <w:rPr>
          <w:rFonts w:cs="Arial"/>
          <w:color w:val="000000"/>
          <w:sz w:val="20"/>
        </w:rPr>
        <w:t>(načela dobre prakse)</w:t>
      </w:r>
    </w:p>
    <w:p w14:paraId="5F728521" w14:textId="77777777" w:rsidR="00FA0EFE" w:rsidRDefault="00FA0EFE" w:rsidP="00191CEE">
      <w:pPr>
        <w:jc w:val="both"/>
        <w:rPr>
          <w:rFonts w:cs="Arial"/>
          <w:color w:val="000000"/>
          <w:sz w:val="20"/>
        </w:rPr>
      </w:pPr>
    </w:p>
    <w:p w14:paraId="476A2B4A" w14:textId="77777777" w:rsidR="00FA0EFE" w:rsidRDefault="00FA0EFE" w:rsidP="00191CEE">
      <w:pPr>
        <w:jc w:val="both"/>
        <w:rPr>
          <w:rFonts w:cs="Arial"/>
          <w:color w:val="000000"/>
          <w:sz w:val="20"/>
        </w:rPr>
      </w:pPr>
      <w:r>
        <w:rPr>
          <w:rFonts w:cs="Arial"/>
          <w:color w:val="000000"/>
          <w:sz w:val="20"/>
        </w:rPr>
        <w:t xml:space="preserve">Da bi zagotovili tekoče izvajanje projekta, se </w:t>
      </w:r>
      <w:r>
        <w:rPr>
          <w:rFonts w:cs="Arial"/>
          <w:bCs/>
          <w:color w:val="000000"/>
          <w:sz w:val="20"/>
        </w:rPr>
        <w:t>projektni partnerji</w:t>
      </w:r>
      <w:r>
        <w:rPr>
          <w:rFonts w:cs="Arial"/>
          <w:color w:val="000000"/>
          <w:sz w:val="20"/>
        </w:rPr>
        <w:t xml:space="preserve"> zavezujejo, da bodo delovali v skladu z naslednjimi načeli dobre partnerske prakse:</w:t>
      </w:r>
    </w:p>
    <w:p w14:paraId="4F0B89BA" w14:textId="77777777" w:rsidR="00FA0EFE" w:rsidRDefault="00FA0EFE" w:rsidP="00191CEE">
      <w:pPr>
        <w:jc w:val="both"/>
        <w:rPr>
          <w:rFonts w:cs="Arial"/>
          <w:color w:val="000000"/>
          <w:sz w:val="20"/>
        </w:rPr>
      </w:pPr>
    </w:p>
    <w:p w14:paraId="08AF883B" w14:textId="77777777" w:rsidR="00FA0EFE" w:rsidRDefault="00FA0EFE" w:rsidP="00191CEE">
      <w:pPr>
        <w:numPr>
          <w:ilvl w:val="0"/>
          <w:numId w:val="3"/>
        </w:numPr>
        <w:tabs>
          <w:tab w:val="num" w:pos="142"/>
        </w:tabs>
        <w:ind w:left="142" w:hanging="142"/>
        <w:jc w:val="both"/>
        <w:rPr>
          <w:rFonts w:cs="Arial"/>
          <w:color w:val="000000"/>
          <w:sz w:val="20"/>
        </w:rPr>
      </w:pPr>
      <w:r>
        <w:rPr>
          <w:rFonts w:cs="Arial"/>
          <w:color w:val="000000"/>
          <w:sz w:val="20"/>
        </w:rPr>
        <w:t xml:space="preserve">vsi </w:t>
      </w:r>
      <w:r>
        <w:rPr>
          <w:rFonts w:cs="Arial"/>
          <w:bCs/>
          <w:color w:val="000000"/>
          <w:sz w:val="20"/>
        </w:rPr>
        <w:t>projektni partnerji</w:t>
      </w:r>
      <w:r>
        <w:rPr>
          <w:rFonts w:cs="Arial"/>
          <w:color w:val="000000"/>
          <w:sz w:val="20"/>
        </w:rPr>
        <w:t xml:space="preserve"> morajo biti seznanjeni z razpisno dokumentacijo in razumeti svojo vlogo v projektu; </w:t>
      </w:r>
    </w:p>
    <w:p w14:paraId="5109E2E0" w14:textId="3D3E9A41" w:rsidR="00FA0EFE" w:rsidRDefault="004D7249" w:rsidP="00191CEE">
      <w:pPr>
        <w:numPr>
          <w:ilvl w:val="0"/>
          <w:numId w:val="3"/>
        </w:numPr>
        <w:tabs>
          <w:tab w:val="num" w:pos="142"/>
        </w:tabs>
        <w:ind w:left="142" w:hanging="142"/>
        <w:jc w:val="both"/>
        <w:rPr>
          <w:rFonts w:cs="Arial"/>
          <w:color w:val="000000"/>
          <w:sz w:val="20"/>
        </w:rPr>
      </w:pPr>
      <w:r>
        <w:rPr>
          <w:rFonts w:cs="Arial"/>
          <w:color w:val="000000"/>
          <w:sz w:val="20"/>
        </w:rPr>
        <w:t>prijavitelj</w:t>
      </w:r>
      <w:r w:rsidR="00FA0EFE">
        <w:rPr>
          <w:rFonts w:cs="Arial"/>
          <w:color w:val="000000"/>
          <w:sz w:val="20"/>
        </w:rPr>
        <w:t xml:space="preserve"> s skladom podpi</w:t>
      </w:r>
      <w:r>
        <w:rPr>
          <w:rFonts w:cs="Arial"/>
          <w:color w:val="000000"/>
          <w:sz w:val="20"/>
        </w:rPr>
        <w:t>še</w:t>
      </w:r>
      <w:r w:rsidR="00FA0EFE">
        <w:rPr>
          <w:rFonts w:cs="Arial"/>
          <w:color w:val="000000"/>
          <w:sz w:val="20"/>
        </w:rPr>
        <w:t xml:space="preserve"> pogodbo o sofinanciranju, </w:t>
      </w:r>
      <w:r>
        <w:rPr>
          <w:rFonts w:cs="Arial"/>
          <w:color w:val="000000"/>
          <w:sz w:val="20"/>
        </w:rPr>
        <w:t xml:space="preserve">vsi projektni partnerji pa morajo </w:t>
      </w:r>
      <w:r w:rsidR="00FA0EFE">
        <w:rPr>
          <w:rFonts w:cs="Arial"/>
          <w:color w:val="000000"/>
          <w:sz w:val="20"/>
        </w:rPr>
        <w:t>biti seznanjeni z njeno vsebino in razumeti svoje obveznosti;</w:t>
      </w:r>
    </w:p>
    <w:p w14:paraId="035181FF" w14:textId="77777777" w:rsidR="00FA0EFE" w:rsidRPr="00F7481E" w:rsidRDefault="00FA0EFE" w:rsidP="00191CEE">
      <w:pPr>
        <w:numPr>
          <w:ilvl w:val="0"/>
          <w:numId w:val="3"/>
        </w:numPr>
        <w:tabs>
          <w:tab w:val="num" w:pos="142"/>
        </w:tabs>
        <w:ind w:left="142" w:hanging="142"/>
        <w:jc w:val="both"/>
        <w:rPr>
          <w:rFonts w:cs="Arial"/>
          <w:color w:val="000000"/>
          <w:sz w:val="20"/>
        </w:rPr>
      </w:pPr>
      <w:r>
        <w:rPr>
          <w:rFonts w:cs="Arial"/>
          <w:color w:val="000000"/>
          <w:sz w:val="20"/>
        </w:rPr>
        <w:t xml:space="preserve">vsi </w:t>
      </w:r>
      <w:r>
        <w:rPr>
          <w:rFonts w:cs="Arial"/>
          <w:bCs/>
          <w:color w:val="000000"/>
          <w:sz w:val="20"/>
        </w:rPr>
        <w:t>projektni partnerji</w:t>
      </w:r>
      <w:r>
        <w:rPr>
          <w:rFonts w:cs="Arial"/>
          <w:color w:val="000000"/>
          <w:sz w:val="20"/>
        </w:rPr>
        <w:t xml:space="preserve"> s podpisom partnerskega sporazuma pooblastijo vodilnega partnerja, da jih zastopa pri vseh opravilih s skladom, ki so povezana z izvedbo projekta;</w:t>
      </w:r>
    </w:p>
    <w:p w14:paraId="68F4C636" w14:textId="77777777" w:rsidR="00FA0EFE" w:rsidRPr="00FC48B6" w:rsidRDefault="00FA0EFE" w:rsidP="00191CEE">
      <w:pPr>
        <w:numPr>
          <w:ilvl w:val="0"/>
          <w:numId w:val="3"/>
        </w:numPr>
        <w:tabs>
          <w:tab w:val="num" w:pos="142"/>
        </w:tabs>
        <w:ind w:left="142" w:hanging="142"/>
        <w:jc w:val="both"/>
        <w:rPr>
          <w:rFonts w:cs="Arial"/>
          <w:color w:val="000000"/>
          <w:sz w:val="20"/>
        </w:rPr>
      </w:pPr>
      <w:r>
        <w:rPr>
          <w:rFonts w:cs="Arial"/>
          <w:color w:val="000000"/>
          <w:sz w:val="20"/>
        </w:rPr>
        <w:t>vodilni partner se mora redno</w:t>
      </w:r>
      <w:r>
        <w:rPr>
          <w:rFonts w:cs="Arial"/>
          <w:sz w:val="20"/>
        </w:rPr>
        <w:t xml:space="preserve"> posvetovati s projektnimi partnerji in jih izčrpno obveščati o poteku projekta;</w:t>
      </w:r>
    </w:p>
    <w:p w14:paraId="1164F6C4" w14:textId="3FCA7790" w:rsidR="00FA0EFE" w:rsidRDefault="00FA0EFE" w:rsidP="00191CEE">
      <w:pPr>
        <w:numPr>
          <w:ilvl w:val="0"/>
          <w:numId w:val="3"/>
        </w:numPr>
        <w:tabs>
          <w:tab w:val="num" w:pos="142"/>
        </w:tabs>
        <w:ind w:left="142" w:hanging="142"/>
        <w:jc w:val="both"/>
        <w:rPr>
          <w:color w:val="000000"/>
          <w:sz w:val="20"/>
        </w:rPr>
      </w:pPr>
      <w:r>
        <w:rPr>
          <w:rFonts w:cs="Arial"/>
          <w:color w:val="000000"/>
          <w:sz w:val="20"/>
        </w:rPr>
        <w:t xml:space="preserve">vodilni partner </w:t>
      </w:r>
      <w:r>
        <w:rPr>
          <w:color w:val="000000"/>
          <w:sz w:val="20"/>
        </w:rPr>
        <w:t>bo moral ustrezni del</w:t>
      </w:r>
      <w:r w:rsidRPr="008302BF">
        <w:rPr>
          <w:color w:val="000000"/>
          <w:sz w:val="20"/>
        </w:rPr>
        <w:t xml:space="preserve"> prejetih namenskih sredstev najkasneje v 3 delovnih dneh po dnevu, ko jih bo prejel, </w:t>
      </w:r>
      <w:proofErr w:type="spellStart"/>
      <w:r w:rsidRPr="008302BF">
        <w:rPr>
          <w:color w:val="000000"/>
          <w:sz w:val="20"/>
        </w:rPr>
        <w:t>prenakazati</w:t>
      </w:r>
      <w:proofErr w:type="spellEnd"/>
      <w:r w:rsidRPr="008302BF">
        <w:rPr>
          <w:color w:val="000000"/>
          <w:sz w:val="20"/>
        </w:rPr>
        <w:t xml:space="preserve"> drugim projektnim partnerjem v partnerstvu</w:t>
      </w:r>
      <w:r w:rsidR="008302BF" w:rsidRPr="008302BF">
        <w:rPr>
          <w:color w:val="000000"/>
          <w:sz w:val="20"/>
        </w:rPr>
        <w:t xml:space="preserve"> ter v roku 15 dni po prejemu sredstev s strani sklada, skladu posredovati dokazilo o </w:t>
      </w:r>
      <w:proofErr w:type="spellStart"/>
      <w:r w:rsidR="008302BF" w:rsidRPr="008302BF">
        <w:rPr>
          <w:color w:val="000000"/>
          <w:sz w:val="20"/>
        </w:rPr>
        <w:t>prenakazilu</w:t>
      </w:r>
      <w:proofErr w:type="spellEnd"/>
      <w:r w:rsidRPr="008302BF">
        <w:rPr>
          <w:color w:val="000000"/>
          <w:sz w:val="20"/>
        </w:rPr>
        <w:t>. Višina sredstev</w:t>
      </w:r>
      <w:r>
        <w:rPr>
          <w:sz w:val="20"/>
        </w:rPr>
        <w:t xml:space="preserve"> bo določena v dokumentih zahtevka za izplačilo v sistemu e-MA, ki jih bo pred izplačilom sredstev</w:t>
      </w:r>
      <w:r w:rsidRPr="00521142">
        <w:rPr>
          <w:rFonts w:cs="Arial"/>
          <w:color w:val="000000"/>
          <w:sz w:val="20"/>
        </w:rPr>
        <w:t xml:space="preserve"> </w:t>
      </w:r>
      <w:r>
        <w:rPr>
          <w:rFonts w:cs="Arial"/>
          <w:color w:val="000000"/>
          <w:sz w:val="20"/>
        </w:rPr>
        <w:t>vodilnemu partnerju</w:t>
      </w:r>
      <w:r>
        <w:rPr>
          <w:sz w:val="20"/>
        </w:rPr>
        <w:t xml:space="preserve"> potrdil sklad;</w:t>
      </w:r>
    </w:p>
    <w:p w14:paraId="695B6BF5" w14:textId="77777777" w:rsidR="00FA0EFE" w:rsidRDefault="00FA0EFE" w:rsidP="00191CEE">
      <w:pPr>
        <w:numPr>
          <w:ilvl w:val="0"/>
          <w:numId w:val="3"/>
        </w:numPr>
        <w:tabs>
          <w:tab w:val="num" w:pos="142"/>
        </w:tabs>
        <w:ind w:left="142" w:hanging="142"/>
        <w:jc w:val="both"/>
        <w:rPr>
          <w:rFonts w:cs="Arial"/>
          <w:color w:val="000000"/>
          <w:sz w:val="20"/>
        </w:rPr>
      </w:pPr>
      <w:r>
        <w:rPr>
          <w:rFonts w:cs="Arial"/>
          <w:color w:val="000000"/>
          <w:sz w:val="20"/>
        </w:rPr>
        <w:t xml:space="preserve">vodilni partner </w:t>
      </w:r>
      <w:r>
        <w:rPr>
          <w:rFonts w:cs="Arial"/>
          <w:sz w:val="20"/>
        </w:rPr>
        <w:t xml:space="preserve">in ostali projektni partnerji se medsebojno zavezujejo, da si bodo posredovali kopije vseh potrebnih poročil, ki jih </w:t>
      </w:r>
      <w:r>
        <w:rPr>
          <w:rFonts w:cs="Arial"/>
          <w:color w:val="000000"/>
          <w:sz w:val="20"/>
        </w:rPr>
        <w:t xml:space="preserve">vodilni partner posreduje skladu, kot to predvideva </w:t>
      </w:r>
      <w:r>
        <w:rPr>
          <w:rFonts w:cs="Arial"/>
          <w:sz w:val="20"/>
        </w:rPr>
        <w:t>pogodba o sofinanciranju;</w:t>
      </w:r>
    </w:p>
    <w:p w14:paraId="73497D07" w14:textId="77777777" w:rsidR="00FA0EFE" w:rsidRDefault="00FA0EFE" w:rsidP="00191CEE">
      <w:pPr>
        <w:numPr>
          <w:ilvl w:val="0"/>
          <w:numId w:val="3"/>
        </w:numPr>
        <w:tabs>
          <w:tab w:val="num" w:pos="142"/>
        </w:tabs>
        <w:ind w:left="142" w:hanging="142"/>
        <w:jc w:val="both"/>
        <w:rPr>
          <w:rFonts w:cs="Arial"/>
          <w:sz w:val="20"/>
        </w:rPr>
      </w:pPr>
      <w:r>
        <w:rPr>
          <w:rFonts w:cs="Arial"/>
          <w:color w:val="000000"/>
          <w:sz w:val="20"/>
        </w:rPr>
        <w:lastRenderedPageBreak/>
        <w:t>predloge za spremembe projekta (npr. spremembe aktivnosti ipd.) morajo projektni partnerji pisno potrditi, preden jih vodilni partner predloži skladu. Če takšnega sporazuma ni mogoče doseči, mora vodilni partner navesti</w:t>
      </w:r>
      <w:r w:rsidRPr="00521142">
        <w:rPr>
          <w:rFonts w:cs="Arial"/>
          <w:color w:val="000000"/>
          <w:sz w:val="20"/>
        </w:rPr>
        <w:t xml:space="preserve"> </w:t>
      </w:r>
      <w:r>
        <w:rPr>
          <w:rFonts w:cs="Arial"/>
          <w:color w:val="000000"/>
          <w:sz w:val="20"/>
        </w:rPr>
        <w:t xml:space="preserve">razloge za to, v kolikor spremembe predloži </w:t>
      </w:r>
      <w:r>
        <w:rPr>
          <w:rFonts w:cs="Arial"/>
          <w:sz w:val="20"/>
        </w:rPr>
        <w:t>v odobritev skladu</w:t>
      </w:r>
      <w:r>
        <w:rPr>
          <w:rFonts w:cs="Arial"/>
          <w:color w:val="000000"/>
          <w:sz w:val="20"/>
        </w:rPr>
        <w:t>;</w:t>
      </w:r>
    </w:p>
    <w:p w14:paraId="654E6C61" w14:textId="77777777" w:rsidR="00FA0EFE" w:rsidRPr="002E3A4A" w:rsidRDefault="00FA0EFE" w:rsidP="00191CEE">
      <w:pPr>
        <w:numPr>
          <w:ilvl w:val="0"/>
          <w:numId w:val="3"/>
        </w:numPr>
        <w:tabs>
          <w:tab w:val="num" w:pos="142"/>
        </w:tabs>
        <w:ind w:left="142" w:hanging="142"/>
        <w:jc w:val="both"/>
        <w:rPr>
          <w:rFonts w:cs="Arial"/>
          <w:i/>
          <w:sz w:val="20"/>
          <w:highlight w:val="lightGray"/>
        </w:rPr>
      </w:pPr>
      <w:r w:rsidRPr="002E3A4A">
        <w:rPr>
          <w:rFonts w:cs="Arial"/>
          <w:i/>
          <w:color w:val="000000"/>
          <w:sz w:val="20"/>
          <w:highlight w:val="lightGray"/>
        </w:rPr>
        <w:t>PO POTREBI USTREZNO DOPOLNITE IN DODAJTE DODATNE ZAHTEVE</w:t>
      </w:r>
    </w:p>
    <w:p w14:paraId="0CA0A261" w14:textId="77777777" w:rsidR="00FA0EFE" w:rsidRDefault="00FA0EFE" w:rsidP="00191CEE">
      <w:pPr>
        <w:ind w:left="142"/>
        <w:jc w:val="both"/>
        <w:rPr>
          <w:rFonts w:cs="Arial"/>
          <w:i/>
          <w:sz w:val="20"/>
        </w:rPr>
      </w:pPr>
    </w:p>
    <w:p w14:paraId="09820E40" w14:textId="77777777" w:rsidR="00FA0EFE" w:rsidRDefault="00FA0EFE" w:rsidP="00191CEE">
      <w:pPr>
        <w:jc w:val="both"/>
        <w:rPr>
          <w:rFonts w:cs="Arial"/>
          <w:color w:val="000000"/>
          <w:sz w:val="20"/>
        </w:rPr>
      </w:pPr>
      <w:r>
        <w:rPr>
          <w:rFonts w:cs="Arial"/>
          <w:bCs/>
          <w:color w:val="000000"/>
          <w:sz w:val="20"/>
        </w:rPr>
        <w:t>Projektni partnerji</w:t>
      </w:r>
      <w:r>
        <w:rPr>
          <w:rFonts w:cs="Arial"/>
          <w:color w:val="000000"/>
          <w:sz w:val="20"/>
        </w:rPr>
        <w:t xml:space="preserve"> potrjujejo in jamčijo, da bodo sklad ob prijavi seznanili z vsemi dejstvi in podatki, ki so jim bili znani ali bi jim morali biti znani in ki bi lahko vplivali na odločitev sklada o sklenitvi pogodbe o sofinanciranju projekta ter da so vsi podatki, ki so jih in ki jih bodo posredovali vodilnemu partnerju oziroma skladu tekom izvajanja projekta v zvezi s tem sporazumom in pogodbo o sofinanciranju projekta resnični in popolni, v nasprotnem primeru se to šteje kot hujša kršitev tega sporazuma.</w:t>
      </w:r>
    </w:p>
    <w:p w14:paraId="5D696AC4" w14:textId="77777777" w:rsidR="00FA0EFE" w:rsidRDefault="00FA0EFE" w:rsidP="00191CEE">
      <w:pPr>
        <w:jc w:val="both"/>
        <w:rPr>
          <w:rFonts w:cs="Arial"/>
          <w:color w:val="000000"/>
          <w:sz w:val="20"/>
        </w:rPr>
      </w:pPr>
    </w:p>
    <w:p w14:paraId="3031BFEA" w14:textId="2676C49A" w:rsidR="00FA0EFE" w:rsidRDefault="00FA0EFE" w:rsidP="00191CEE">
      <w:pPr>
        <w:jc w:val="both"/>
        <w:rPr>
          <w:rFonts w:cs="Arial"/>
          <w:color w:val="000000"/>
          <w:sz w:val="20"/>
        </w:rPr>
      </w:pPr>
      <w:r>
        <w:rPr>
          <w:rFonts w:cs="Arial"/>
          <w:bCs/>
          <w:color w:val="000000"/>
          <w:sz w:val="20"/>
        </w:rPr>
        <w:t>Projektni partnerji</w:t>
      </w:r>
      <w:r>
        <w:rPr>
          <w:rFonts w:cs="Arial"/>
          <w:color w:val="000000"/>
          <w:sz w:val="20"/>
        </w:rPr>
        <w:t xml:space="preserve"> se strinjajo, da lahko sklad za namene javnega razpisa in izvajanja pogodbe o sofinanciranju projekta pridobiva podatke o projektnih partnerjih iz uradnih evidenc ter uporablja osebne podatke članov projektne skupine (zaposleni, za katere vsak posamezni partner uveljavlja upravičene stroške)</w:t>
      </w:r>
      <w:r w:rsidR="00A20DC3">
        <w:rPr>
          <w:rFonts w:cs="Arial"/>
          <w:color w:val="000000"/>
          <w:sz w:val="20"/>
        </w:rPr>
        <w:t xml:space="preserve"> za namene izvajanja projekta</w:t>
      </w:r>
      <w:r>
        <w:rPr>
          <w:rFonts w:cs="Arial"/>
          <w:color w:val="000000"/>
          <w:sz w:val="20"/>
        </w:rPr>
        <w:t xml:space="preserve">, za kar imajo </w:t>
      </w:r>
      <w:r>
        <w:rPr>
          <w:rFonts w:cs="Arial"/>
          <w:bCs/>
          <w:color w:val="000000"/>
          <w:sz w:val="20"/>
        </w:rPr>
        <w:t>projektni partnerji</w:t>
      </w:r>
      <w:r>
        <w:rPr>
          <w:rFonts w:cs="Arial"/>
          <w:color w:val="000000"/>
          <w:sz w:val="20"/>
        </w:rPr>
        <w:t xml:space="preserve"> zagotovljeno njihovo soglasje v skladu z veljavno zakonodajo.</w:t>
      </w:r>
    </w:p>
    <w:p w14:paraId="7F9C3E42" w14:textId="77777777" w:rsidR="00FA0EFE" w:rsidRDefault="00FA0EFE" w:rsidP="00191CEE">
      <w:pPr>
        <w:jc w:val="both"/>
        <w:rPr>
          <w:rFonts w:cs="Arial"/>
          <w:color w:val="000000"/>
          <w:sz w:val="20"/>
        </w:rPr>
      </w:pPr>
    </w:p>
    <w:p w14:paraId="280D6A68" w14:textId="77777777" w:rsidR="00FA0EFE" w:rsidRDefault="00FA0EFE" w:rsidP="00191CEE">
      <w:pPr>
        <w:numPr>
          <w:ilvl w:val="0"/>
          <w:numId w:val="1"/>
        </w:numPr>
        <w:jc w:val="center"/>
        <w:rPr>
          <w:rFonts w:cs="Arial"/>
          <w:color w:val="000000"/>
          <w:sz w:val="20"/>
        </w:rPr>
      </w:pPr>
      <w:r>
        <w:rPr>
          <w:rFonts w:cs="Arial"/>
          <w:color w:val="000000"/>
          <w:sz w:val="20"/>
        </w:rPr>
        <w:t>člen</w:t>
      </w:r>
    </w:p>
    <w:p w14:paraId="25B7D826" w14:textId="77777777" w:rsidR="00FA0EFE" w:rsidRDefault="00FA0EFE" w:rsidP="00191CEE">
      <w:pPr>
        <w:ind w:left="66"/>
        <w:jc w:val="center"/>
        <w:rPr>
          <w:rFonts w:cs="Arial"/>
          <w:color w:val="000000"/>
          <w:sz w:val="20"/>
        </w:rPr>
      </w:pPr>
      <w:r>
        <w:rPr>
          <w:rFonts w:cs="Arial"/>
          <w:color w:val="000000"/>
          <w:sz w:val="20"/>
        </w:rPr>
        <w:t>(protikorupcijska klavzula)</w:t>
      </w:r>
    </w:p>
    <w:p w14:paraId="18EBDE68" w14:textId="77777777" w:rsidR="00FA0EFE" w:rsidRDefault="00FA0EFE" w:rsidP="00191CEE">
      <w:pPr>
        <w:jc w:val="both"/>
        <w:rPr>
          <w:rFonts w:cs="Arial"/>
          <w:color w:val="000000"/>
          <w:sz w:val="20"/>
        </w:rPr>
      </w:pPr>
    </w:p>
    <w:p w14:paraId="2BC002E4" w14:textId="77777777" w:rsidR="00FA0EFE" w:rsidRDefault="00FA0EFE" w:rsidP="00191CEE">
      <w:pPr>
        <w:jc w:val="both"/>
        <w:rPr>
          <w:rFonts w:cs="Arial"/>
          <w:color w:val="000000"/>
          <w:sz w:val="20"/>
        </w:rPr>
      </w:pPr>
      <w:r>
        <w:rPr>
          <w:rFonts w:cs="Arial"/>
          <w:color w:val="000000"/>
          <w:sz w:val="20"/>
        </w:rPr>
        <w:t>P</w:t>
      </w:r>
      <w:r>
        <w:rPr>
          <w:rFonts w:cs="Arial"/>
          <w:bCs/>
          <w:color w:val="000000"/>
          <w:sz w:val="20"/>
        </w:rPr>
        <w:t>rojektni partnerji</w:t>
      </w:r>
      <w:r>
        <w:rPr>
          <w:rFonts w:cs="Arial"/>
          <w:color w:val="000000"/>
          <w:sz w:val="20"/>
        </w:rPr>
        <w:t xml:space="preserve"> se zavezujejo, da oni sami kot tudi nekdo drug v njihovem imenu ali na njihov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003BA6C5" w14:textId="77777777" w:rsidR="00FA0EFE" w:rsidRDefault="00FA0EFE" w:rsidP="00191CEE">
      <w:pPr>
        <w:jc w:val="both"/>
        <w:rPr>
          <w:rFonts w:cs="Arial"/>
          <w:color w:val="000000"/>
          <w:sz w:val="20"/>
        </w:rPr>
      </w:pPr>
    </w:p>
    <w:p w14:paraId="0B79810D" w14:textId="77777777" w:rsidR="00FA0EFE" w:rsidRDefault="00FA0EFE" w:rsidP="00191CEE">
      <w:pPr>
        <w:jc w:val="both"/>
        <w:rPr>
          <w:rFonts w:cs="Arial"/>
          <w:color w:val="000000"/>
          <w:sz w:val="20"/>
        </w:rPr>
      </w:pPr>
      <w:r>
        <w:rPr>
          <w:rFonts w:cs="Arial"/>
          <w:color w:val="000000"/>
          <w:sz w:val="20"/>
        </w:rPr>
        <w:t>V primeru kršitve ali poskusa kršitve te klavzule, je že sklenjen in veljaven sporazum ničen, če pa sporazum še ni veljaven, se šteje, da ni bil sklenjen.</w:t>
      </w:r>
    </w:p>
    <w:p w14:paraId="4F588D04" w14:textId="77777777" w:rsidR="00FA0EFE" w:rsidRDefault="00FA0EFE" w:rsidP="00191CEE">
      <w:pPr>
        <w:jc w:val="both"/>
        <w:rPr>
          <w:rFonts w:cs="Arial"/>
          <w:color w:val="000000"/>
          <w:sz w:val="20"/>
        </w:rPr>
      </w:pPr>
    </w:p>
    <w:p w14:paraId="1326AAA3" w14:textId="12E9B743" w:rsidR="00FA0EFE" w:rsidRPr="00E451D3" w:rsidRDefault="00E451D3" w:rsidP="00191CEE">
      <w:pPr>
        <w:numPr>
          <w:ilvl w:val="0"/>
          <w:numId w:val="1"/>
        </w:numPr>
        <w:jc w:val="center"/>
        <w:rPr>
          <w:rFonts w:cs="Arial"/>
          <w:color w:val="000000"/>
          <w:sz w:val="20"/>
        </w:rPr>
      </w:pPr>
      <w:r>
        <w:rPr>
          <w:rFonts w:cs="Arial"/>
          <w:color w:val="000000"/>
          <w:sz w:val="20"/>
        </w:rPr>
        <w:t>člen</w:t>
      </w:r>
    </w:p>
    <w:p w14:paraId="4D6CF1C0" w14:textId="77777777" w:rsidR="00FA0EFE" w:rsidRDefault="00FA0EFE" w:rsidP="00191CEE">
      <w:pPr>
        <w:ind w:firstLine="360"/>
        <w:jc w:val="center"/>
        <w:rPr>
          <w:rFonts w:cs="Arial"/>
          <w:color w:val="000000"/>
          <w:sz w:val="20"/>
        </w:rPr>
      </w:pPr>
      <w:r>
        <w:rPr>
          <w:rFonts w:cs="Arial"/>
          <w:color w:val="000000"/>
          <w:sz w:val="20"/>
        </w:rPr>
        <w:t>(aneks)</w:t>
      </w:r>
    </w:p>
    <w:p w14:paraId="678337FA" w14:textId="77777777" w:rsidR="00FA0EFE" w:rsidRDefault="00FA0EFE" w:rsidP="00191CEE">
      <w:pPr>
        <w:jc w:val="both"/>
        <w:rPr>
          <w:rFonts w:cs="Arial"/>
          <w:sz w:val="20"/>
        </w:rPr>
      </w:pPr>
    </w:p>
    <w:p w14:paraId="30075ADF" w14:textId="77777777" w:rsidR="00FA0EFE" w:rsidRDefault="00FA0EFE" w:rsidP="00191CEE">
      <w:pPr>
        <w:jc w:val="both"/>
        <w:rPr>
          <w:rFonts w:cs="Arial"/>
          <w:sz w:val="20"/>
        </w:rPr>
      </w:pPr>
      <w:r>
        <w:rPr>
          <w:rFonts w:cs="Arial"/>
          <w:sz w:val="20"/>
        </w:rPr>
        <w:t xml:space="preserve">Vse morebitne dopolnitve in spremembe tega sporazuma </w:t>
      </w:r>
      <w:r>
        <w:rPr>
          <w:rFonts w:cs="Arial"/>
          <w:bCs/>
          <w:color w:val="000000"/>
          <w:sz w:val="20"/>
        </w:rPr>
        <w:t>projektni partnerji</w:t>
      </w:r>
      <w:r>
        <w:rPr>
          <w:rFonts w:cs="Arial"/>
          <w:sz w:val="20"/>
        </w:rPr>
        <w:t xml:space="preserve"> določijo z aneksom k temu sporazumu.</w:t>
      </w:r>
    </w:p>
    <w:p w14:paraId="2535E9D1" w14:textId="77777777" w:rsidR="00FA0EFE" w:rsidRDefault="00FA0EFE" w:rsidP="00191CEE">
      <w:pPr>
        <w:jc w:val="both"/>
        <w:rPr>
          <w:rFonts w:cs="Arial"/>
          <w:sz w:val="20"/>
        </w:rPr>
      </w:pPr>
    </w:p>
    <w:p w14:paraId="2057B15F" w14:textId="77777777" w:rsidR="00FA0EFE" w:rsidRDefault="00FA0EFE" w:rsidP="00191CEE">
      <w:pPr>
        <w:numPr>
          <w:ilvl w:val="0"/>
          <w:numId w:val="1"/>
        </w:numPr>
        <w:jc w:val="center"/>
        <w:rPr>
          <w:rFonts w:cs="Arial"/>
          <w:sz w:val="20"/>
        </w:rPr>
      </w:pPr>
      <w:r>
        <w:rPr>
          <w:rFonts w:cs="Arial"/>
          <w:sz w:val="20"/>
        </w:rPr>
        <w:t>člen</w:t>
      </w:r>
    </w:p>
    <w:p w14:paraId="5F3C5710" w14:textId="77777777" w:rsidR="00FA0EFE" w:rsidRDefault="00FA0EFE" w:rsidP="00191CEE">
      <w:pPr>
        <w:jc w:val="center"/>
        <w:rPr>
          <w:rFonts w:cs="Arial"/>
          <w:color w:val="000000"/>
          <w:sz w:val="20"/>
        </w:rPr>
      </w:pPr>
      <w:r>
        <w:rPr>
          <w:rFonts w:cs="Arial"/>
          <w:color w:val="000000"/>
          <w:sz w:val="20"/>
        </w:rPr>
        <w:t>(razreševanje sporov)</w:t>
      </w:r>
    </w:p>
    <w:p w14:paraId="28E4DA94" w14:textId="77777777" w:rsidR="00FA0EFE" w:rsidRDefault="00FA0EFE" w:rsidP="00191CEE">
      <w:pPr>
        <w:jc w:val="both"/>
        <w:rPr>
          <w:rFonts w:cs="Arial"/>
          <w:color w:val="000000"/>
          <w:sz w:val="20"/>
        </w:rPr>
      </w:pPr>
    </w:p>
    <w:p w14:paraId="6EA22A77" w14:textId="77777777" w:rsidR="00FA0EFE" w:rsidRDefault="00FA0EFE" w:rsidP="00191CEE">
      <w:pPr>
        <w:jc w:val="both"/>
        <w:rPr>
          <w:rFonts w:cs="Arial"/>
          <w:color w:val="000000"/>
          <w:sz w:val="20"/>
        </w:rPr>
      </w:pPr>
      <w:r>
        <w:rPr>
          <w:rFonts w:cs="Arial"/>
          <w:bCs/>
          <w:color w:val="000000"/>
          <w:sz w:val="20"/>
        </w:rPr>
        <w:t>Projektni partnerji</w:t>
      </w:r>
      <w:r>
        <w:rPr>
          <w:rFonts w:cs="Arial"/>
          <w:color w:val="000000"/>
          <w:sz w:val="20"/>
        </w:rPr>
        <w:t xml:space="preserve"> soglašajo, da se bodo medsebojno obveščali o vseh okoliščinah, pomembnih za uresničitev določil tega sporazuma. Nerešena vprašanja bodo reševali sporazumno. V primeru spora je pristojno sodišče v Ljubljani. </w:t>
      </w:r>
    </w:p>
    <w:p w14:paraId="5E441B1A" w14:textId="77777777" w:rsidR="00FA0EFE" w:rsidRDefault="00FA0EFE" w:rsidP="00191CEE">
      <w:pPr>
        <w:jc w:val="both"/>
        <w:rPr>
          <w:rFonts w:cs="Arial"/>
          <w:color w:val="000000"/>
          <w:sz w:val="20"/>
        </w:rPr>
      </w:pPr>
    </w:p>
    <w:p w14:paraId="75D0A8A8" w14:textId="77777777" w:rsidR="00FA0EFE" w:rsidRDefault="00FA0EFE" w:rsidP="00191CEE">
      <w:pPr>
        <w:jc w:val="both"/>
        <w:rPr>
          <w:rFonts w:cs="Arial"/>
          <w:color w:val="000000"/>
          <w:sz w:val="20"/>
        </w:rPr>
      </w:pPr>
      <w:r>
        <w:rPr>
          <w:rFonts w:cs="Arial"/>
          <w:color w:val="000000"/>
          <w:sz w:val="20"/>
        </w:rPr>
        <w:t xml:space="preserve">O obstoju sporov so </w:t>
      </w:r>
      <w:r>
        <w:rPr>
          <w:rFonts w:cs="Arial"/>
          <w:bCs/>
          <w:color w:val="000000"/>
          <w:sz w:val="20"/>
        </w:rPr>
        <w:t>projektni partnerji</w:t>
      </w:r>
      <w:r>
        <w:rPr>
          <w:rFonts w:cs="Arial"/>
          <w:color w:val="000000"/>
          <w:sz w:val="20"/>
        </w:rPr>
        <w:t xml:space="preserve"> dolžni obvestiti sklad. </w:t>
      </w:r>
    </w:p>
    <w:p w14:paraId="60E32AAB" w14:textId="77777777" w:rsidR="00FA0EFE" w:rsidRDefault="00FA0EFE" w:rsidP="00191CEE">
      <w:pPr>
        <w:jc w:val="both"/>
        <w:rPr>
          <w:rFonts w:cs="Arial"/>
          <w:color w:val="000000"/>
          <w:sz w:val="20"/>
        </w:rPr>
      </w:pPr>
    </w:p>
    <w:p w14:paraId="05E8C2DB" w14:textId="77777777" w:rsidR="00FA0EFE" w:rsidRDefault="00FA0EFE" w:rsidP="00191CEE">
      <w:pPr>
        <w:numPr>
          <w:ilvl w:val="0"/>
          <w:numId w:val="1"/>
        </w:numPr>
        <w:jc w:val="center"/>
        <w:rPr>
          <w:rFonts w:cs="Arial"/>
          <w:color w:val="000000"/>
          <w:sz w:val="20"/>
        </w:rPr>
      </w:pPr>
      <w:r>
        <w:rPr>
          <w:rFonts w:cs="Arial"/>
          <w:color w:val="000000"/>
          <w:sz w:val="20"/>
        </w:rPr>
        <w:t>člen</w:t>
      </w:r>
    </w:p>
    <w:p w14:paraId="4D881224" w14:textId="77777777" w:rsidR="00FA0EFE" w:rsidRDefault="00FA0EFE" w:rsidP="00191CEE">
      <w:pPr>
        <w:jc w:val="center"/>
        <w:rPr>
          <w:rFonts w:cs="Arial"/>
          <w:color w:val="000000"/>
          <w:sz w:val="20"/>
        </w:rPr>
      </w:pPr>
      <w:r>
        <w:rPr>
          <w:rFonts w:cs="Arial"/>
          <w:color w:val="000000"/>
          <w:sz w:val="20"/>
        </w:rPr>
        <w:t>(veljavnost sporazuma)</w:t>
      </w:r>
    </w:p>
    <w:p w14:paraId="782CCCF6" w14:textId="77777777" w:rsidR="00FA0EFE" w:rsidRDefault="00FA0EFE" w:rsidP="00191CEE">
      <w:pPr>
        <w:jc w:val="both"/>
        <w:rPr>
          <w:rFonts w:cs="Arial"/>
          <w:color w:val="000000"/>
          <w:sz w:val="20"/>
        </w:rPr>
      </w:pPr>
    </w:p>
    <w:p w14:paraId="69BFEA0F" w14:textId="77777777" w:rsidR="00FA0EFE" w:rsidRDefault="00FA0EFE" w:rsidP="00191CEE">
      <w:pPr>
        <w:jc w:val="both"/>
        <w:rPr>
          <w:rFonts w:cs="Arial"/>
          <w:color w:val="000000"/>
          <w:sz w:val="20"/>
        </w:rPr>
      </w:pPr>
      <w:r>
        <w:rPr>
          <w:rFonts w:cs="Arial"/>
          <w:color w:val="000000"/>
          <w:sz w:val="20"/>
        </w:rPr>
        <w:t xml:space="preserve">Sporazum začne veljati z dnem podpisa vseh </w:t>
      </w:r>
      <w:r>
        <w:rPr>
          <w:rFonts w:cs="Arial"/>
          <w:bCs/>
          <w:color w:val="000000"/>
          <w:sz w:val="20"/>
        </w:rPr>
        <w:t>projektnih partnerjev</w:t>
      </w:r>
      <w:r>
        <w:rPr>
          <w:rFonts w:cs="Arial"/>
          <w:color w:val="000000"/>
          <w:sz w:val="20"/>
        </w:rPr>
        <w:t xml:space="preserve"> in velja do izteka vseh rokov, po katerih je možen nadzor nad pogodbo o sofinanciranju in izrekanje finančnih sankcij, ki so določene v njej.</w:t>
      </w:r>
    </w:p>
    <w:p w14:paraId="2F7BB8A2" w14:textId="77777777" w:rsidR="00592444" w:rsidRDefault="00592444" w:rsidP="00191CEE">
      <w:pPr>
        <w:jc w:val="both"/>
        <w:rPr>
          <w:rFonts w:cs="Arial"/>
          <w:color w:val="000000"/>
          <w:sz w:val="20"/>
        </w:rPr>
      </w:pPr>
    </w:p>
    <w:p w14:paraId="0283227C" w14:textId="77777777" w:rsidR="00FA0EFE" w:rsidRDefault="00FA0EFE" w:rsidP="00191CEE">
      <w:pPr>
        <w:jc w:val="both"/>
        <w:rPr>
          <w:rFonts w:cs="Arial"/>
          <w:color w:val="000000"/>
          <w:sz w:val="20"/>
        </w:rPr>
      </w:pPr>
      <w:r>
        <w:rPr>
          <w:rFonts w:cs="Arial"/>
          <w:color w:val="000000"/>
          <w:sz w:val="20"/>
        </w:rPr>
        <w:t xml:space="preserve">Če bi bila katera izmed določb tega sporazuma neveljavna ali je ne bi bilo mogoče izpolniti, sporazum, v kolikor je to mogoče, ne preneha veljati v preostalih delih ter se </w:t>
      </w:r>
      <w:r>
        <w:rPr>
          <w:rFonts w:cs="Arial"/>
          <w:bCs/>
          <w:color w:val="000000"/>
          <w:sz w:val="20"/>
        </w:rPr>
        <w:t>projektni partnerji</w:t>
      </w:r>
      <w:r>
        <w:rPr>
          <w:rFonts w:cs="Arial"/>
          <w:color w:val="000000"/>
          <w:sz w:val="20"/>
        </w:rPr>
        <w:t xml:space="preserve"> dogovorijo, da bodo v skladu z načeli vestnosti in poštenja tako določbo, v kolikor bo to mogoče, spremenili z aneksom k temu sporazumu.</w:t>
      </w:r>
    </w:p>
    <w:p w14:paraId="7BCEAB23" w14:textId="77777777" w:rsidR="00FA0EFE" w:rsidRDefault="00FA0EFE" w:rsidP="00191CEE">
      <w:pPr>
        <w:jc w:val="both"/>
        <w:rPr>
          <w:rFonts w:cs="Arial"/>
          <w:color w:val="000000"/>
          <w:sz w:val="20"/>
        </w:rPr>
      </w:pPr>
    </w:p>
    <w:p w14:paraId="4288517B" w14:textId="77777777" w:rsidR="00FA0EFE" w:rsidRDefault="00FA0EFE" w:rsidP="00191CEE">
      <w:pPr>
        <w:jc w:val="both"/>
        <w:rPr>
          <w:rFonts w:cs="Arial"/>
          <w:color w:val="000000"/>
          <w:sz w:val="20"/>
        </w:rPr>
      </w:pPr>
      <w:r>
        <w:rPr>
          <w:rFonts w:cs="Arial"/>
          <w:color w:val="000000"/>
          <w:sz w:val="20"/>
        </w:rPr>
        <w:t xml:space="preserve">Ta sporazum je sestavljen </w:t>
      </w:r>
      <w:r>
        <w:rPr>
          <w:rFonts w:cs="Arial"/>
          <w:sz w:val="20"/>
        </w:rPr>
        <w:t xml:space="preserve">v </w:t>
      </w:r>
      <w:r w:rsidRPr="00F22211">
        <w:rPr>
          <w:rFonts w:cs="Arial"/>
          <w:sz w:val="20"/>
          <w:highlight w:val="lightGray"/>
        </w:rPr>
        <w:t>……..</w:t>
      </w:r>
      <w:r>
        <w:rPr>
          <w:rFonts w:cs="Arial"/>
          <w:sz w:val="20"/>
        </w:rPr>
        <w:t xml:space="preserve"> enakih izvodih</w:t>
      </w:r>
      <w:r>
        <w:rPr>
          <w:rFonts w:cs="Arial"/>
          <w:color w:val="000000"/>
          <w:sz w:val="20"/>
        </w:rPr>
        <w:t xml:space="preserve">, od katerih prejme vsak </w:t>
      </w:r>
      <w:r>
        <w:rPr>
          <w:rFonts w:cs="Arial"/>
          <w:bCs/>
          <w:color w:val="000000"/>
          <w:sz w:val="20"/>
        </w:rPr>
        <w:t>projektni partner</w:t>
      </w:r>
      <w:r>
        <w:rPr>
          <w:rFonts w:cs="Arial"/>
          <w:color w:val="000000"/>
          <w:sz w:val="20"/>
        </w:rPr>
        <w:t xml:space="preserve"> </w:t>
      </w:r>
      <w:r w:rsidRPr="00F22211">
        <w:rPr>
          <w:rFonts w:cs="Arial"/>
          <w:sz w:val="20"/>
          <w:highlight w:val="lightGray"/>
        </w:rPr>
        <w:t>……..</w:t>
      </w:r>
      <w:r>
        <w:rPr>
          <w:rFonts w:cs="Arial"/>
          <w:sz w:val="20"/>
        </w:rPr>
        <w:t xml:space="preserve"> izvodov</w:t>
      </w:r>
      <w:r>
        <w:rPr>
          <w:rFonts w:cs="Arial"/>
          <w:color w:val="000000"/>
          <w:sz w:val="20"/>
        </w:rPr>
        <w:t xml:space="preserve">. </w:t>
      </w:r>
    </w:p>
    <w:p w14:paraId="6B5B97D5" w14:textId="77777777" w:rsidR="00FA0EFE" w:rsidRDefault="00FA0EFE" w:rsidP="00191CEE">
      <w:pPr>
        <w:jc w:val="both"/>
        <w:outlineLvl w:val="0"/>
        <w:rPr>
          <w:rFonts w:cs="Arial"/>
          <w:b/>
          <w:color w:val="000000"/>
          <w:sz w:val="20"/>
        </w:rPr>
      </w:pPr>
      <w:r>
        <w:rPr>
          <w:rFonts w:cs="Arial"/>
          <w:b/>
          <w:color w:val="000000"/>
          <w:sz w:val="20"/>
        </w:rPr>
        <w:lastRenderedPageBreak/>
        <w:t>Vodilni partner:</w:t>
      </w:r>
    </w:p>
    <w:p w14:paraId="33DCA3F8" w14:textId="77777777" w:rsidR="00FA0EFE" w:rsidRDefault="00FA0EFE" w:rsidP="00191CEE">
      <w:pPr>
        <w:jc w:val="both"/>
        <w:rPr>
          <w:rFonts w:cs="Arial"/>
          <w:b/>
          <w:sz w:val="20"/>
        </w:rPr>
      </w:pPr>
    </w:p>
    <w:tbl>
      <w:tblPr>
        <w:tblW w:w="0" w:type="dxa"/>
        <w:tblLayout w:type="fixed"/>
        <w:tblLook w:val="04A0" w:firstRow="1" w:lastRow="0" w:firstColumn="1" w:lastColumn="0" w:noHBand="0" w:noVBand="1"/>
      </w:tblPr>
      <w:tblGrid>
        <w:gridCol w:w="4077"/>
        <w:gridCol w:w="5211"/>
      </w:tblGrid>
      <w:tr w:rsidR="00FA0EFE" w14:paraId="4828C344" w14:textId="77777777" w:rsidTr="00247AB7">
        <w:trPr>
          <w:trHeight w:val="340"/>
        </w:trPr>
        <w:tc>
          <w:tcPr>
            <w:tcW w:w="4077" w:type="dxa"/>
            <w:vAlign w:val="center"/>
            <w:hideMark/>
          </w:tcPr>
          <w:p w14:paraId="328B268E" w14:textId="7B7D9B6C" w:rsidR="00FA0EFE" w:rsidRDefault="006A60C0" w:rsidP="00191CEE">
            <w:pPr>
              <w:rPr>
                <w:rFonts w:cs="Arial"/>
                <w:spacing w:val="-3"/>
                <w:sz w:val="20"/>
              </w:rPr>
            </w:pPr>
            <w:r>
              <w:rPr>
                <w:rFonts w:cs="Arial"/>
                <w:sz w:val="20"/>
              </w:rPr>
              <w:t>Naziv partnerja</w:t>
            </w:r>
            <w:r w:rsidR="00FA0EFE">
              <w:rPr>
                <w:rFonts w:cs="Arial"/>
                <w:sz w:val="20"/>
              </w:rPr>
              <w:t>:</w:t>
            </w:r>
          </w:p>
        </w:tc>
        <w:tc>
          <w:tcPr>
            <w:tcW w:w="5211" w:type="dxa"/>
            <w:vAlign w:val="center"/>
          </w:tcPr>
          <w:p w14:paraId="1F52D7AD" w14:textId="77777777" w:rsidR="00FA0EFE" w:rsidRDefault="00FA0EFE" w:rsidP="00191CEE">
            <w:pPr>
              <w:rPr>
                <w:rFonts w:cs="Arial"/>
                <w:spacing w:val="-3"/>
                <w:sz w:val="20"/>
              </w:rPr>
            </w:pPr>
          </w:p>
        </w:tc>
      </w:tr>
      <w:tr w:rsidR="00FA0EFE" w14:paraId="3853F1B7" w14:textId="77777777" w:rsidTr="00247AB7">
        <w:trPr>
          <w:trHeight w:val="340"/>
        </w:trPr>
        <w:tc>
          <w:tcPr>
            <w:tcW w:w="4077" w:type="dxa"/>
            <w:vAlign w:val="center"/>
            <w:hideMark/>
          </w:tcPr>
          <w:p w14:paraId="5ED7E31D" w14:textId="6FC5AB26" w:rsidR="00FA0EFE" w:rsidRDefault="00FA0EFE" w:rsidP="006A60C0">
            <w:pPr>
              <w:rPr>
                <w:rFonts w:cs="Arial"/>
                <w:color w:val="000000"/>
                <w:sz w:val="20"/>
              </w:rPr>
            </w:pPr>
            <w:r>
              <w:rPr>
                <w:rFonts w:cs="Arial"/>
                <w:sz w:val="20"/>
              </w:rPr>
              <w:t xml:space="preserve">Ime in priimek zakonitega zastopnika </w:t>
            </w:r>
            <w:r w:rsidR="006A60C0">
              <w:rPr>
                <w:rFonts w:cs="Arial"/>
                <w:sz w:val="20"/>
              </w:rPr>
              <w:t>partnerja</w:t>
            </w:r>
            <w:r>
              <w:rPr>
                <w:rFonts w:cs="Arial"/>
                <w:sz w:val="20"/>
              </w:rPr>
              <w:t>:</w:t>
            </w:r>
          </w:p>
        </w:tc>
        <w:tc>
          <w:tcPr>
            <w:tcW w:w="5211" w:type="dxa"/>
            <w:vAlign w:val="center"/>
          </w:tcPr>
          <w:p w14:paraId="1B30C074" w14:textId="77777777" w:rsidR="00FA0EFE" w:rsidRDefault="00FA0EFE" w:rsidP="00191CEE">
            <w:pPr>
              <w:rPr>
                <w:rFonts w:cs="Arial"/>
                <w:spacing w:val="-3"/>
                <w:sz w:val="20"/>
              </w:rPr>
            </w:pPr>
          </w:p>
        </w:tc>
      </w:tr>
      <w:tr w:rsidR="00FA0EFE" w14:paraId="3CB753B9" w14:textId="77777777" w:rsidTr="00247AB7">
        <w:trPr>
          <w:trHeight w:val="340"/>
        </w:trPr>
        <w:tc>
          <w:tcPr>
            <w:tcW w:w="4077" w:type="dxa"/>
            <w:vAlign w:val="center"/>
            <w:hideMark/>
          </w:tcPr>
          <w:p w14:paraId="076CCF94" w14:textId="77777777" w:rsidR="00FA0EFE" w:rsidRDefault="00FA0EFE" w:rsidP="00191CEE">
            <w:pPr>
              <w:rPr>
                <w:rFonts w:cs="Arial"/>
                <w:spacing w:val="-3"/>
                <w:sz w:val="20"/>
              </w:rPr>
            </w:pPr>
            <w:r>
              <w:rPr>
                <w:rFonts w:cs="Arial"/>
                <w:sz w:val="20"/>
              </w:rPr>
              <w:t>Kraj in datum:</w:t>
            </w:r>
          </w:p>
        </w:tc>
        <w:tc>
          <w:tcPr>
            <w:tcW w:w="5211" w:type="dxa"/>
            <w:vAlign w:val="center"/>
          </w:tcPr>
          <w:p w14:paraId="746408ED" w14:textId="77777777" w:rsidR="00FA0EFE" w:rsidRDefault="00FA0EFE" w:rsidP="00191CEE">
            <w:pPr>
              <w:rPr>
                <w:rFonts w:cs="Arial"/>
                <w:spacing w:val="-3"/>
                <w:sz w:val="20"/>
              </w:rPr>
            </w:pPr>
          </w:p>
        </w:tc>
      </w:tr>
      <w:tr w:rsidR="00FA0EFE" w14:paraId="6655287C" w14:textId="77777777" w:rsidTr="00247AB7">
        <w:trPr>
          <w:trHeight w:val="340"/>
        </w:trPr>
        <w:tc>
          <w:tcPr>
            <w:tcW w:w="4077" w:type="dxa"/>
            <w:vAlign w:val="center"/>
            <w:hideMark/>
          </w:tcPr>
          <w:p w14:paraId="6013C223" w14:textId="3866FD0A" w:rsidR="00FA0EFE" w:rsidRDefault="00FA0EFE" w:rsidP="00191CEE">
            <w:pPr>
              <w:rPr>
                <w:rFonts w:cs="Arial"/>
                <w:spacing w:val="-3"/>
                <w:sz w:val="20"/>
              </w:rPr>
            </w:pPr>
            <w:r>
              <w:rPr>
                <w:rFonts w:cs="Arial"/>
                <w:sz w:val="20"/>
              </w:rPr>
              <w:t>Podpis</w:t>
            </w:r>
            <w:r w:rsidR="00592444">
              <w:rPr>
                <w:rFonts w:cs="Arial"/>
                <w:sz w:val="20"/>
              </w:rPr>
              <w:t xml:space="preserve"> in žig</w:t>
            </w:r>
            <w:r>
              <w:rPr>
                <w:rFonts w:cs="Arial"/>
                <w:sz w:val="20"/>
              </w:rPr>
              <w:t>:</w:t>
            </w:r>
          </w:p>
        </w:tc>
        <w:tc>
          <w:tcPr>
            <w:tcW w:w="5211" w:type="dxa"/>
            <w:vAlign w:val="center"/>
          </w:tcPr>
          <w:p w14:paraId="710BA210" w14:textId="77777777" w:rsidR="00FA0EFE" w:rsidRDefault="00FA0EFE" w:rsidP="00191CEE">
            <w:pPr>
              <w:rPr>
                <w:rFonts w:cs="Arial"/>
                <w:spacing w:val="-3"/>
                <w:sz w:val="20"/>
              </w:rPr>
            </w:pPr>
          </w:p>
        </w:tc>
      </w:tr>
    </w:tbl>
    <w:p w14:paraId="6BFF13CE" w14:textId="77777777" w:rsidR="00FA0EFE" w:rsidRDefault="00FA0EFE" w:rsidP="00191CEE">
      <w:pPr>
        <w:jc w:val="both"/>
        <w:outlineLvl w:val="0"/>
        <w:rPr>
          <w:rFonts w:cs="Arial"/>
          <w:b/>
          <w:sz w:val="20"/>
          <w:szCs w:val="20"/>
        </w:rPr>
      </w:pPr>
    </w:p>
    <w:p w14:paraId="33A7C238" w14:textId="77777777" w:rsidR="00FA0EFE" w:rsidRDefault="00FA0EFE" w:rsidP="00191CEE">
      <w:pPr>
        <w:jc w:val="both"/>
        <w:outlineLvl w:val="0"/>
        <w:rPr>
          <w:rFonts w:cs="Arial"/>
          <w:b/>
          <w:sz w:val="20"/>
        </w:rPr>
      </w:pPr>
      <w:r>
        <w:rPr>
          <w:rFonts w:cs="Arial"/>
          <w:b/>
          <w:sz w:val="20"/>
        </w:rPr>
        <w:t>Ostali projektni partnerji:</w:t>
      </w:r>
    </w:p>
    <w:p w14:paraId="45D2A5E6" w14:textId="77777777" w:rsidR="00FA0EFE" w:rsidRDefault="00FA0EFE" w:rsidP="00191CEE">
      <w:pPr>
        <w:jc w:val="both"/>
        <w:rPr>
          <w:rFonts w:cs="Arial"/>
          <w:b/>
          <w:sz w:val="20"/>
        </w:rPr>
      </w:pPr>
    </w:p>
    <w:tbl>
      <w:tblPr>
        <w:tblW w:w="0" w:type="dxa"/>
        <w:tblLayout w:type="fixed"/>
        <w:tblLook w:val="04A0" w:firstRow="1" w:lastRow="0" w:firstColumn="1" w:lastColumn="0" w:noHBand="0" w:noVBand="1"/>
      </w:tblPr>
      <w:tblGrid>
        <w:gridCol w:w="4077"/>
        <w:gridCol w:w="5211"/>
      </w:tblGrid>
      <w:tr w:rsidR="006A60C0" w14:paraId="3D3E2242" w14:textId="77777777" w:rsidTr="0005214B">
        <w:trPr>
          <w:trHeight w:val="340"/>
        </w:trPr>
        <w:tc>
          <w:tcPr>
            <w:tcW w:w="4077" w:type="dxa"/>
            <w:vAlign w:val="center"/>
            <w:hideMark/>
          </w:tcPr>
          <w:p w14:paraId="01CBCEC2" w14:textId="77777777" w:rsidR="006A60C0" w:rsidRDefault="006A60C0" w:rsidP="0005214B">
            <w:pPr>
              <w:rPr>
                <w:rFonts w:cs="Arial"/>
                <w:spacing w:val="-3"/>
                <w:sz w:val="20"/>
              </w:rPr>
            </w:pPr>
            <w:r>
              <w:rPr>
                <w:rFonts w:cs="Arial"/>
                <w:sz w:val="20"/>
              </w:rPr>
              <w:t>Naziv partnerja:</w:t>
            </w:r>
          </w:p>
        </w:tc>
        <w:tc>
          <w:tcPr>
            <w:tcW w:w="5211" w:type="dxa"/>
            <w:vAlign w:val="center"/>
          </w:tcPr>
          <w:p w14:paraId="02C79224" w14:textId="77777777" w:rsidR="006A60C0" w:rsidRDefault="006A60C0" w:rsidP="0005214B">
            <w:pPr>
              <w:rPr>
                <w:rFonts w:cs="Arial"/>
                <w:spacing w:val="-3"/>
                <w:sz w:val="20"/>
              </w:rPr>
            </w:pPr>
          </w:p>
        </w:tc>
      </w:tr>
      <w:tr w:rsidR="006A60C0" w14:paraId="60C7A367" w14:textId="77777777" w:rsidTr="0005214B">
        <w:trPr>
          <w:trHeight w:val="340"/>
        </w:trPr>
        <w:tc>
          <w:tcPr>
            <w:tcW w:w="4077" w:type="dxa"/>
            <w:vAlign w:val="center"/>
            <w:hideMark/>
          </w:tcPr>
          <w:p w14:paraId="13B50AC7" w14:textId="77777777" w:rsidR="006A60C0" w:rsidRDefault="006A60C0" w:rsidP="0005214B">
            <w:pPr>
              <w:rPr>
                <w:rFonts w:cs="Arial"/>
                <w:color w:val="000000"/>
                <w:sz w:val="20"/>
              </w:rPr>
            </w:pPr>
            <w:r>
              <w:rPr>
                <w:rFonts w:cs="Arial"/>
                <w:sz w:val="20"/>
              </w:rPr>
              <w:t>Ime in priimek zakonitega zastopnika partnerja:</w:t>
            </w:r>
          </w:p>
        </w:tc>
        <w:tc>
          <w:tcPr>
            <w:tcW w:w="5211" w:type="dxa"/>
            <w:vAlign w:val="center"/>
          </w:tcPr>
          <w:p w14:paraId="236B2719" w14:textId="77777777" w:rsidR="006A60C0" w:rsidRDefault="006A60C0" w:rsidP="0005214B">
            <w:pPr>
              <w:rPr>
                <w:rFonts w:cs="Arial"/>
                <w:spacing w:val="-3"/>
                <w:sz w:val="20"/>
              </w:rPr>
            </w:pPr>
          </w:p>
        </w:tc>
      </w:tr>
      <w:tr w:rsidR="006A60C0" w14:paraId="3F487736" w14:textId="77777777" w:rsidTr="0005214B">
        <w:trPr>
          <w:trHeight w:val="340"/>
        </w:trPr>
        <w:tc>
          <w:tcPr>
            <w:tcW w:w="4077" w:type="dxa"/>
            <w:vAlign w:val="center"/>
            <w:hideMark/>
          </w:tcPr>
          <w:p w14:paraId="65D47E88" w14:textId="77777777" w:rsidR="006A60C0" w:rsidRDefault="006A60C0" w:rsidP="0005214B">
            <w:pPr>
              <w:rPr>
                <w:rFonts w:cs="Arial"/>
                <w:spacing w:val="-3"/>
                <w:sz w:val="20"/>
              </w:rPr>
            </w:pPr>
            <w:r>
              <w:rPr>
                <w:rFonts w:cs="Arial"/>
                <w:sz w:val="20"/>
              </w:rPr>
              <w:t>Kraj in datum:</w:t>
            </w:r>
          </w:p>
        </w:tc>
        <w:tc>
          <w:tcPr>
            <w:tcW w:w="5211" w:type="dxa"/>
            <w:vAlign w:val="center"/>
          </w:tcPr>
          <w:p w14:paraId="240718A0" w14:textId="77777777" w:rsidR="006A60C0" w:rsidRDefault="006A60C0" w:rsidP="0005214B">
            <w:pPr>
              <w:rPr>
                <w:rFonts w:cs="Arial"/>
                <w:spacing w:val="-3"/>
                <w:sz w:val="20"/>
              </w:rPr>
            </w:pPr>
          </w:p>
        </w:tc>
      </w:tr>
      <w:tr w:rsidR="006A60C0" w14:paraId="1EF32743" w14:textId="77777777" w:rsidTr="0005214B">
        <w:trPr>
          <w:trHeight w:val="340"/>
        </w:trPr>
        <w:tc>
          <w:tcPr>
            <w:tcW w:w="4077" w:type="dxa"/>
            <w:vAlign w:val="center"/>
            <w:hideMark/>
          </w:tcPr>
          <w:p w14:paraId="5A121839" w14:textId="77777777" w:rsidR="006A60C0" w:rsidRDefault="006A60C0" w:rsidP="0005214B">
            <w:pPr>
              <w:rPr>
                <w:rFonts w:cs="Arial"/>
                <w:spacing w:val="-3"/>
                <w:sz w:val="20"/>
              </w:rPr>
            </w:pPr>
            <w:r>
              <w:rPr>
                <w:rFonts w:cs="Arial"/>
                <w:sz w:val="20"/>
              </w:rPr>
              <w:t>Podpis in žig:</w:t>
            </w:r>
          </w:p>
        </w:tc>
        <w:tc>
          <w:tcPr>
            <w:tcW w:w="5211" w:type="dxa"/>
            <w:vAlign w:val="center"/>
          </w:tcPr>
          <w:p w14:paraId="03383919" w14:textId="77777777" w:rsidR="006A60C0" w:rsidRDefault="006A60C0" w:rsidP="0005214B">
            <w:pPr>
              <w:rPr>
                <w:rFonts w:cs="Arial"/>
                <w:spacing w:val="-3"/>
                <w:sz w:val="20"/>
              </w:rPr>
            </w:pPr>
          </w:p>
        </w:tc>
      </w:tr>
    </w:tbl>
    <w:p w14:paraId="20E4AAC7" w14:textId="77777777" w:rsidR="00FA0EFE" w:rsidRDefault="00FA0EFE" w:rsidP="00191CEE">
      <w:pPr>
        <w:jc w:val="both"/>
        <w:rPr>
          <w:rFonts w:cs="Arial"/>
          <w:b/>
          <w:sz w:val="20"/>
          <w:szCs w:val="20"/>
        </w:rPr>
      </w:pPr>
    </w:p>
    <w:tbl>
      <w:tblPr>
        <w:tblW w:w="0" w:type="dxa"/>
        <w:tblLayout w:type="fixed"/>
        <w:tblLook w:val="04A0" w:firstRow="1" w:lastRow="0" w:firstColumn="1" w:lastColumn="0" w:noHBand="0" w:noVBand="1"/>
      </w:tblPr>
      <w:tblGrid>
        <w:gridCol w:w="4077"/>
        <w:gridCol w:w="5211"/>
      </w:tblGrid>
      <w:tr w:rsidR="006A60C0" w14:paraId="7F0FC266" w14:textId="77777777" w:rsidTr="0005214B">
        <w:trPr>
          <w:trHeight w:val="340"/>
        </w:trPr>
        <w:tc>
          <w:tcPr>
            <w:tcW w:w="4077" w:type="dxa"/>
            <w:vAlign w:val="center"/>
            <w:hideMark/>
          </w:tcPr>
          <w:p w14:paraId="3C8A9E98" w14:textId="77777777" w:rsidR="006A60C0" w:rsidRDefault="006A60C0" w:rsidP="0005214B">
            <w:pPr>
              <w:rPr>
                <w:rFonts w:cs="Arial"/>
                <w:spacing w:val="-3"/>
                <w:sz w:val="20"/>
              </w:rPr>
            </w:pPr>
            <w:r>
              <w:rPr>
                <w:rFonts w:cs="Arial"/>
                <w:sz w:val="20"/>
              </w:rPr>
              <w:t>Naziv partnerja:</w:t>
            </w:r>
          </w:p>
        </w:tc>
        <w:tc>
          <w:tcPr>
            <w:tcW w:w="5211" w:type="dxa"/>
            <w:vAlign w:val="center"/>
          </w:tcPr>
          <w:p w14:paraId="2CF2F0E1" w14:textId="77777777" w:rsidR="006A60C0" w:rsidRDefault="006A60C0" w:rsidP="0005214B">
            <w:pPr>
              <w:rPr>
                <w:rFonts w:cs="Arial"/>
                <w:spacing w:val="-3"/>
                <w:sz w:val="20"/>
              </w:rPr>
            </w:pPr>
          </w:p>
        </w:tc>
      </w:tr>
      <w:tr w:rsidR="006A60C0" w14:paraId="41FDF598" w14:textId="77777777" w:rsidTr="0005214B">
        <w:trPr>
          <w:trHeight w:val="340"/>
        </w:trPr>
        <w:tc>
          <w:tcPr>
            <w:tcW w:w="4077" w:type="dxa"/>
            <w:vAlign w:val="center"/>
            <w:hideMark/>
          </w:tcPr>
          <w:p w14:paraId="1AA1BB04" w14:textId="77777777" w:rsidR="006A60C0" w:rsidRDefault="006A60C0" w:rsidP="0005214B">
            <w:pPr>
              <w:rPr>
                <w:rFonts w:cs="Arial"/>
                <w:color w:val="000000"/>
                <w:sz w:val="20"/>
              </w:rPr>
            </w:pPr>
            <w:r>
              <w:rPr>
                <w:rFonts w:cs="Arial"/>
                <w:sz w:val="20"/>
              </w:rPr>
              <w:t>Ime in priimek zakonitega zastopnika partnerja:</w:t>
            </w:r>
          </w:p>
        </w:tc>
        <w:tc>
          <w:tcPr>
            <w:tcW w:w="5211" w:type="dxa"/>
            <w:vAlign w:val="center"/>
          </w:tcPr>
          <w:p w14:paraId="49905AF3" w14:textId="77777777" w:rsidR="006A60C0" w:rsidRDefault="006A60C0" w:rsidP="0005214B">
            <w:pPr>
              <w:rPr>
                <w:rFonts w:cs="Arial"/>
                <w:spacing w:val="-3"/>
                <w:sz w:val="20"/>
              </w:rPr>
            </w:pPr>
          </w:p>
        </w:tc>
      </w:tr>
      <w:tr w:rsidR="006A60C0" w14:paraId="340E48C5" w14:textId="77777777" w:rsidTr="0005214B">
        <w:trPr>
          <w:trHeight w:val="340"/>
        </w:trPr>
        <w:tc>
          <w:tcPr>
            <w:tcW w:w="4077" w:type="dxa"/>
            <w:vAlign w:val="center"/>
            <w:hideMark/>
          </w:tcPr>
          <w:p w14:paraId="46C38F7A" w14:textId="77777777" w:rsidR="006A60C0" w:rsidRDefault="006A60C0" w:rsidP="0005214B">
            <w:pPr>
              <w:rPr>
                <w:rFonts w:cs="Arial"/>
                <w:spacing w:val="-3"/>
                <w:sz w:val="20"/>
              </w:rPr>
            </w:pPr>
            <w:r>
              <w:rPr>
                <w:rFonts w:cs="Arial"/>
                <w:sz w:val="20"/>
              </w:rPr>
              <w:t>Kraj in datum:</w:t>
            </w:r>
          </w:p>
        </w:tc>
        <w:tc>
          <w:tcPr>
            <w:tcW w:w="5211" w:type="dxa"/>
            <w:vAlign w:val="center"/>
          </w:tcPr>
          <w:p w14:paraId="57640B31" w14:textId="77777777" w:rsidR="006A60C0" w:rsidRDefault="006A60C0" w:rsidP="0005214B">
            <w:pPr>
              <w:rPr>
                <w:rFonts w:cs="Arial"/>
                <w:spacing w:val="-3"/>
                <w:sz w:val="20"/>
              </w:rPr>
            </w:pPr>
          </w:p>
        </w:tc>
      </w:tr>
      <w:tr w:rsidR="006A60C0" w14:paraId="5D9D3018" w14:textId="77777777" w:rsidTr="0005214B">
        <w:trPr>
          <w:trHeight w:val="340"/>
        </w:trPr>
        <w:tc>
          <w:tcPr>
            <w:tcW w:w="4077" w:type="dxa"/>
            <w:vAlign w:val="center"/>
            <w:hideMark/>
          </w:tcPr>
          <w:p w14:paraId="230A6B9C" w14:textId="77777777" w:rsidR="006A60C0" w:rsidRDefault="006A60C0" w:rsidP="0005214B">
            <w:pPr>
              <w:rPr>
                <w:rFonts w:cs="Arial"/>
                <w:spacing w:val="-3"/>
                <w:sz w:val="20"/>
              </w:rPr>
            </w:pPr>
            <w:r>
              <w:rPr>
                <w:rFonts w:cs="Arial"/>
                <w:sz w:val="20"/>
              </w:rPr>
              <w:t>Podpis in žig:</w:t>
            </w:r>
          </w:p>
        </w:tc>
        <w:tc>
          <w:tcPr>
            <w:tcW w:w="5211" w:type="dxa"/>
            <w:vAlign w:val="center"/>
          </w:tcPr>
          <w:p w14:paraId="61CF026E" w14:textId="77777777" w:rsidR="006A60C0" w:rsidRDefault="006A60C0" w:rsidP="0005214B">
            <w:pPr>
              <w:rPr>
                <w:rFonts w:cs="Arial"/>
                <w:spacing w:val="-3"/>
                <w:sz w:val="20"/>
              </w:rPr>
            </w:pPr>
          </w:p>
        </w:tc>
      </w:tr>
    </w:tbl>
    <w:p w14:paraId="7135EB23" w14:textId="77777777" w:rsidR="006A60C0" w:rsidRDefault="006A60C0" w:rsidP="00191CEE">
      <w:pPr>
        <w:jc w:val="both"/>
        <w:rPr>
          <w:rFonts w:cs="Arial"/>
          <w:b/>
          <w:sz w:val="20"/>
          <w:szCs w:val="20"/>
        </w:rPr>
      </w:pPr>
    </w:p>
    <w:p w14:paraId="294CC894" w14:textId="77777777" w:rsidR="00FA0EFE" w:rsidRDefault="00FA0EFE" w:rsidP="00191CEE">
      <w:pPr>
        <w:jc w:val="both"/>
        <w:rPr>
          <w:rFonts w:cs="Arial"/>
          <w:b/>
          <w:sz w:val="20"/>
          <w:szCs w:val="20"/>
        </w:rPr>
      </w:pPr>
    </w:p>
    <w:p w14:paraId="01B7A592" w14:textId="77777777" w:rsidR="00FA0EFE" w:rsidRDefault="00FA0EFE" w:rsidP="00191CEE">
      <w:pPr>
        <w:jc w:val="both"/>
        <w:rPr>
          <w:rFonts w:cs="Arial"/>
          <w:b/>
          <w:sz w:val="20"/>
        </w:rPr>
      </w:pPr>
    </w:p>
    <w:p w14:paraId="7D577EB1" w14:textId="77777777" w:rsidR="00FA0EFE" w:rsidRDefault="00FA0EFE" w:rsidP="00191CEE">
      <w:pPr>
        <w:jc w:val="both"/>
        <w:rPr>
          <w:rFonts w:cs="Arial"/>
          <w:sz w:val="18"/>
          <w:szCs w:val="18"/>
          <w:lang w:eastAsia="en-US"/>
        </w:rPr>
      </w:pPr>
    </w:p>
    <w:p w14:paraId="20A45666" w14:textId="77777777" w:rsidR="00FA0EFE" w:rsidRDefault="00FA0EFE" w:rsidP="00191CEE">
      <w:pPr>
        <w:jc w:val="both"/>
        <w:rPr>
          <w:rFonts w:cs="Arial"/>
          <w:sz w:val="18"/>
          <w:szCs w:val="18"/>
        </w:rPr>
      </w:pPr>
    </w:p>
    <w:p w14:paraId="18C34333" w14:textId="77777777" w:rsidR="00166076" w:rsidRPr="00166076" w:rsidRDefault="00166076" w:rsidP="00191CEE"/>
    <w:p w14:paraId="0CB211C3" w14:textId="77777777" w:rsidR="00166076" w:rsidRPr="00166076" w:rsidRDefault="00166076" w:rsidP="00191CEE"/>
    <w:p w14:paraId="53052413" w14:textId="77777777" w:rsidR="00166076" w:rsidRPr="00166076" w:rsidRDefault="00166076" w:rsidP="00191CEE"/>
    <w:p w14:paraId="1D3C1DCC" w14:textId="77777777" w:rsidR="00166076" w:rsidRPr="00166076" w:rsidRDefault="00166076" w:rsidP="00191CEE"/>
    <w:p w14:paraId="6269B77C" w14:textId="77777777" w:rsidR="00166076" w:rsidRPr="00166076" w:rsidRDefault="00166076" w:rsidP="00191CEE"/>
    <w:p w14:paraId="7D22D770" w14:textId="77777777" w:rsidR="00166076" w:rsidRPr="00166076" w:rsidRDefault="00166076" w:rsidP="00191CEE"/>
    <w:p w14:paraId="44BA9D12" w14:textId="77777777" w:rsidR="00166076" w:rsidRPr="00166076" w:rsidRDefault="00166076" w:rsidP="00191CEE"/>
    <w:p w14:paraId="0AD85496" w14:textId="4628A7BC" w:rsidR="00166076" w:rsidRDefault="00166076" w:rsidP="00191CEE"/>
    <w:p w14:paraId="20B7BC3A" w14:textId="77777777" w:rsidR="00DC4F3E" w:rsidRDefault="00DC4F3E" w:rsidP="00191CEE">
      <w:pPr>
        <w:jc w:val="center"/>
      </w:pPr>
    </w:p>
    <w:p w14:paraId="43BCCA3F" w14:textId="77777777" w:rsidR="00166076" w:rsidRDefault="00166076" w:rsidP="00191CEE">
      <w:pPr>
        <w:jc w:val="center"/>
      </w:pPr>
    </w:p>
    <w:p w14:paraId="3755F7A1" w14:textId="77777777" w:rsidR="002D0A49" w:rsidRDefault="002D0A49" w:rsidP="00191CEE">
      <w:pPr>
        <w:rPr>
          <w:rFonts w:cs="Arial"/>
          <w:b/>
          <w:szCs w:val="24"/>
        </w:rPr>
      </w:pPr>
      <w:r>
        <w:rPr>
          <w:rFonts w:cs="Arial"/>
          <w:b/>
          <w:szCs w:val="24"/>
        </w:rPr>
        <w:br w:type="page"/>
      </w:r>
    </w:p>
    <w:p w14:paraId="4C815D61" w14:textId="0E38E280" w:rsidR="00400673" w:rsidRDefault="00400673" w:rsidP="00191CEE">
      <w:pPr>
        <w:jc w:val="both"/>
        <w:rPr>
          <w:rFonts w:cs="Arial"/>
          <w:b/>
          <w:sz w:val="24"/>
          <w:szCs w:val="24"/>
        </w:rPr>
      </w:pPr>
      <w:r>
        <w:rPr>
          <w:rFonts w:cs="Arial"/>
          <w:b/>
          <w:szCs w:val="24"/>
        </w:rPr>
        <w:lastRenderedPageBreak/>
        <w:t>Navodila za pripravo partnerskega sporazuma JR Piloti 2018</w:t>
      </w:r>
    </w:p>
    <w:p w14:paraId="19E82988" w14:textId="77777777" w:rsidR="00400673" w:rsidRDefault="00400673" w:rsidP="00191CEE">
      <w:pPr>
        <w:jc w:val="both"/>
        <w:rPr>
          <w:rFonts w:cs="Arial"/>
          <w:sz w:val="20"/>
          <w:szCs w:val="20"/>
        </w:rPr>
      </w:pPr>
    </w:p>
    <w:p w14:paraId="7A8E1155" w14:textId="77777777" w:rsidR="00400673" w:rsidRDefault="00400673" w:rsidP="00191CEE">
      <w:pPr>
        <w:numPr>
          <w:ilvl w:val="0"/>
          <w:numId w:val="4"/>
        </w:numPr>
        <w:ind w:left="284" w:hanging="284"/>
        <w:jc w:val="both"/>
        <w:rPr>
          <w:rFonts w:cs="Arial"/>
          <w:sz w:val="20"/>
        </w:rPr>
      </w:pPr>
      <w:r>
        <w:rPr>
          <w:rFonts w:cs="Arial"/>
          <w:sz w:val="20"/>
        </w:rPr>
        <w:t>Vsebina partnerskega sporazuma mora biti skladna z zahtevami JR Piloti 2018 (vsebovati mora vse elemente, ki so zapisani v vzorcu partnerskega sporazuma).</w:t>
      </w:r>
    </w:p>
    <w:p w14:paraId="373BDC4C" w14:textId="77777777" w:rsidR="00400673" w:rsidRDefault="00400673" w:rsidP="00191CEE">
      <w:pPr>
        <w:numPr>
          <w:ilvl w:val="0"/>
          <w:numId w:val="4"/>
        </w:numPr>
        <w:ind w:left="284" w:hanging="284"/>
        <w:jc w:val="both"/>
        <w:rPr>
          <w:rFonts w:cs="Arial"/>
          <w:sz w:val="20"/>
        </w:rPr>
      </w:pPr>
      <w:r>
        <w:rPr>
          <w:rFonts w:cs="Arial"/>
          <w:sz w:val="20"/>
        </w:rPr>
        <w:t>Določene člene partnerskega sporazuma, kjer je to določeno, lahko oblikujete sami. Po potrebi, za namen urejanja razmerij med projektnimi partnerji, lahko tudi dodate člene.</w:t>
      </w:r>
    </w:p>
    <w:p w14:paraId="3BC29C5A" w14:textId="77777777" w:rsidR="00400673" w:rsidRPr="00BC15EE" w:rsidRDefault="00400673" w:rsidP="00191CEE"/>
    <w:p w14:paraId="31695490" w14:textId="77777777" w:rsidR="00166076" w:rsidRDefault="00166076" w:rsidP="00191CEE">
      <w:pPr>
        <w:jc w:val="center"/>
      </w:pPr>
    </w:p>
    <w:p w14:paraId="30DDDB86" w14:textId="77777777" w:rsidR="00166076" w:rsidRDefault="00166076" w:rsidP="00191CEE">
      <w:pPr>
        <w:jc w:val="center"/>
      </w:pPr>
    </w:p>
    <w:p w14:paraId="4A3B7AE5" w14:textId="77777777" w:rsidR="00166076" w:rsidRDefault="00166076" w:rsidP="00191CEE">
      <w:pPr>
        <w:jc w:val="center"/>
      </w:pPr>
    </w:p>
    <w:p w14:paraId="66E68D83" w14:textId="77777777" w:rsidR="00166076" w:rsidRDefault="00166076" w:rsidP="00191CEE">
      <w:pPr>
        <w:jc w:val="center"/>
      </w:pPr>
    </w:p>
    <w:p w14:paraId="35CFD121" w14:textId="77777777" w:rsidR="00166076" w:rsidRDefault="00166076" w:rsidP="00191CEE">
      <w:pPr>
        <w:jc w:val="center"/>
      </w:pPr>
    </w:p>
    <w:p w14:paraId="0096A01B" w14:textId="77777777" w:rsidR="00166076" w:rsidRDefault="00166076" w:rsidP="00191CEE">
      <w:pPr>
        <w:jc w:val="center"/>
      </w:pPr>
    </w:p>
    <w:p w14:paraId="2D88D95E" w14:textId="77777777" w:rsidR="00166076" w:rsidRDefault="00166076" w:rsidP="00191CEE">
      <w:pPr>
        <w:jc w:val="center"/>
      </w:pPr>
    </w:p>
    <w:p w14:paraId="7607AF68" w14:textId="77777777" w:rsidR="00166076" w:rsidRDefault="00166076" w:rsidP="00191CEE">
      <w:pPr>
        <w:jc w:val="center"/>
      </w:pPr>
    </w:p>
    <w:p w14:paraId="1FE12055" w14:textId="77777777" w:rsidR="00166076" w:rsidRDefault="00166076" w:rsidP="00191CEE">
      <w:pPr>
        <w:jc w:val="center"/>
      </w:pPr>
    </w:p>
    <w:p w14:paraId="1AA21C32" w14:textId="77777777" w:rsidR="00166076" w:rsidRDefault="00166076" w:rsidP="00191CEE">
      <w:pPr>
        <w:jc w:val="center"/>
      </w:pPr>
    </w:p>
    <w:p w14:paraId="5820704C" w14:textId="77777777" w:rsidR="00166076" w:rsidRDefault="00166076" w:rsidP="00191CEE">
      <w:pPr>
        <w:jc w:val="center"/>
      </w:pPr>
    </w:p>
    <w:p w14:paraId="6F80EE0C" w14:textId="77777777" w:rsidR="00166076" w:rsidRDefault="00166076" w:rsidP="00191CEE">
      <w:pPr>
        <w:jc w:val="center"/>
      </w:pPr>
    </w:p>
    <w:p w14:paraId="4039256A" w14:textId="77777777" w:rsidR="00166076" w:rsidRDefault="00166076" w:rsidP="00191CEE">
      <w:pPr>
        <w:jc w:val="center"/>
      </w:pPr>
    </w:p>
    <w:p w14:paraId="6B5D3271" w14:textId="77777777" w:rsidR="00166076" w:rsidRDefault="00166076" w:rsidP="00191CEE">
      <w:pPr>
        <w:jc w:val="center"/>
      </w:pPr>
    </w:p>
    <w:p w14:paraId="7164F835" w14:textId="77777777" w:rsidR="00166076" w:rsidRDefault="00166076" w:rsidP="00191CEE">
      <w:pPr>
        <w:jc w:val="center"/>
      </w:pPr>
    </w:p>
    <w:p w14:paraId="4992FD78" w14:textId="77777777" w:rsidR="00166076" w:rsidRDefault="00166076" w:rsidP="00191CEE">
      <w:pPr>
        <w:jc w:val="center"/>
      </w:pPr>
    </w:p>
    <w:p w14:paraId="2712B3F2" w14:textId="77777777" w:rsidR="00166076" w:rsidRDefault="00166076" w:rsidP="00191CEE">
      <w:pPr>
        <w:jc w:val="center"/>
      </w:pPr>
    </w:p>
    <w:p w14:paraId="138E0C1B" w14:textId="77777777" w:rsidR="00166076" w:rsidRDefault="00166076" w:rsidP="00191CEE">
      <w:pPr>
        <w:jc w:val="center"/>
      </w:pPr>
    </w:p>
    <w:p w14:paraId="4B731C55" w14:textId="77777777" w:rsidR="00166076" w:rsidRDefault="00166076" w:rsidP="00191CEE">
      <w:pPr>
        <w:jc w:val="center"/>
      </w:pPr>
    </w:p>
    <w:p w14:paraId="1A12CF62" w14:textId="77777777" w:rsidR="00166076" w:rsidRDefault="00166076" w:rsidP="00191CEE">
      <w:pPr>
        <w:jc w:val="center"/>
      </w:pPr>
    </w:p>
    <w:p w14:paraId="5EAAA8A8" w14:textId="77777777" w:rsidR="00166076" w:rsidRDefault="00166076" w:rsidP="00191CEE">
      <w:pPr>
        <w:jc w:val="center"/>
      </w:pPr>
    </w:p>
    <w:p w14:paraId="54152EDD" w14:textId="77777777" w:rsidR="00166076" w:rsidRDefault="00166076" w:rsidP="00191CEE">
      <w:pPr>
        <w:jc w:val="center"/>
      </w:pPr>
    </w:p>
    <w:p w14:paraId="4BB3BB76" w14:textId="77777777" w:rsidR="00166076" w:rsidRDefault="00166076" w:rsidP="00191CEE">
      <w:pPr>
        <w:jc w:val="center"/>
      </w:pPr>
    </w:p>
    <w:p w14:paraId="492B7C47" w14:textId="77777777" w:rsidR="00166076" w:rsidRDefault="00166076" w:rsidP="00191CEE">
      <w:pPr>
        <w:jc w:val="center"/>
      </w:pPr>
    </w:p>
    <w:p w14:paraId="244B848A" w14:textId="77777777" w:rsidR="00166076" w:rsidRDefault="00166076" w:rsidP="00191CEE">
      <w:pPr>
        <w:jc w:val="center"/>
      </w:pPr>
    </w:p>
    <w:p w14:paraId="00286652" w14:textId="77777777" w:rsidR="00166076" w:rsidRDefault="00166076" w:rsidP="00191CEE">
      <w:pPr>
        <w:jc w:val="center"/>
      </w:pPr>
    </w:p>
    <w:p w14:paraId="28EA1681" w14:textId="77777777" w:rsidR="00166076" w:rsidRDefault="00166076" w:rsidP="00191CEE">
      <w:pPr>
        <w:jc w:val="center"/>
      </w:pPr>
    </w:p>
    <w:p w14:paraId="376E2DFA" w14:textId="77777777" w:rsidR="00166076" w:rsidRDefault="00166076" w:rsidP="00191CEE">
      <w:pPr>
        <w:jc w:val="center"/>
      </w:pPr>
    </w:p>
    <w:p w14:paraId="18E6B341" w14:textId="77777777" w:rsidR="00166076" w:rsidRDefault="00166076" w:rsidP="00191CEE">
      <w:pPr>
        <w:jc w:val="center"/>
      </w:pPr>
    </w:p>
    <w:p w14:paraId="65777983" w14:textId="77777777" w:rsidR="00166076" w:rsidRDefault="00166076" w:rsidP="00191CEE">
      <w:pPr>
        <w:jc w:val="center"/>
      </w:pPr>
    </w:p>
    <w:p w14:paraId="337D7992" w14:textId="77777777" w:rsidR="00166076" w:rsidRDefault="00166076" w:rsidP="00191CEE">
      <w:pPr>
        <w:jc w:val="center"/>
      </w:pPr>
    </w:p>
    <w:p w14:paraId="6FADADDA" w14:textId="77777777" w:rsidR="00166076" w:rsidRDefault="00166076" w:rsidP="00191CEE">
      <w:pPr>
        <w:jc w:val="center"/>
      </w:pPr>
    </w:p>
    <w:p w14:paraId="74F37FE6" w14:textId="77777777" w:rsidR="00166076" w:rsidRDefault="00166076" w:rsidP="00191CEE">
      <w:pPr>
        <w:jc w:val="center"/>
      </w:pPr>
    </w:p>
    <w:p w14:paraId="3C7E9690" w14:textId="77777777" w:rsidR="00166076" w:rsidRPr="00166076" w:rsidRDefault="00166076" w:rsidP="00191CEE">
      <w:pPr>
        <w:jc w:val="center"/>
      </w:pPr>
    </w:p>
    <w:sectPr w:rsidR="00166076" w:rsidRPr="00166076" w:rsidSect="002D0A49">
      <w:headerReference w:type="even" r:id="rId9"/>
      <w:headerReference w:type="default" r:id="rId10"/>
      <w:footerReference w:type="even" r:id="rId11"/>
      <w:footerReference w:type="default" r:id="rId12"/>
      <w:headerReference w:type="first" r:id="rId13"/>
      <w:footerReference w:type="first" r:id="rId14"/>
      <w:pgSz w:w="11906" w:h="16838"/>
      <w:pgMar w:top="1560" w:right="1417" w:bottom="568" w:left="1417"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C063F" w14:textId="77777777" w:rsidR="008D2271" w:rsidRDefault="008D2271" w:rsidP="00715DC0">
      <w:r>
        <w:separator/>
      </w:r>
    </w:p>
  </w:endnote>
  <w:endnote w:type="continuationSeparator" w:id="0">
    <w:p w14:paraId="631C1354" w14:textId="77777777" w:rsidR="008D2271" w:rsidRDefault="008D2271" w:rsidP="0071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7B54E" w14:textId="77777777" w:rsidR="001F4EE7" w:rsidRDefault="001F4EE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73E38" w14:textId="77777777" w:rsidR="00715DC0" w:rsidRDefault="00243A95">
    <w:pPr>
      <w:pStyle w:val="Noga"/>
    </w:pPr>
    <w:r>
      <w:rPr>
        <w:noProof/>
        <w:sz w:val="16"/>
        <w:szCs w:val="16"/>
      </w:rPr>
      <w:drawing>
        <wp:anchor distT="0" distB="0" distL="114300" distR="114300" simplePos="0" relativeHeight="251671552" behindDoc="1" locked="0" layoutInCell="1" allowOverlap="1" wp14:anchorId="6D8AA4F9" wp14:editId="7AE7C64F">
          <wp:simplePos x="0" y="0"/>
          <wp:positionH relativeFrom="page">
            <wp:posOffset>9525</wp:posOffset>
          </wp:positionH>
          <wp:positionV relativeFrom="page">
            <wp:posOffset>9925685</wp:posOffset>
          </wp:positionV>
          <wp:extent cx="7559675" cy="753745"/>
          <wp:effectExtent l="0" t="0" r="3175" b="8255"/>
          <wp:wrapThrough wrapText="bothSides">
            <wp:wrapPolygon edited="0">
              <wp:start x="0" y="0"/>
              <wp:lineTo x="0" y="21291"/>
              <wp:lineTo x="21555" y="21291"/>
              <wp:lineTo x="21555" y="0"/>
              <wp:lineTo x="0" y="0"/>
            </wp:wrapPolygon>
          </wp:wrapThrough>
          <wp:docPr id="4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753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70CD">
      <w:rPr>
        <w:noProof/>
        <w:sz w:val="16"/>
        <w:szCs w:val="16"/>
      </w:rPr>
      <mc:AlternateContent>
        <mc:Choice Requires="wps">
          <w:drawing>
            <wp:anchor distT="0" distB="0" distL="114300" distR="114300" simplePos="0" relativeHeight="251675648" behindDoc="0" locked="0" layoutInCell="1" allowOverlap="1" wp14:anchorId="28AFCD98" wp14:editId="7B6F14A9">
              <wp:simplePos x="0" y="0"/>
              <wp:positionH relativeFrom="column">
                <wp:posOffset>5962650</wp:posOffset>
              </wp:positionH>
              <wp:positionV relativeFrom="paragraph">
                <wp:posOffset>-148590</wp:posOffset>
              </wp:positionV>
              <wp:extent cx="286247" cy="246490"/>
              <wp:effectExtent l="0" t="0" r="0" b="1270"/>
              <wp:wrapNone/>
              <wp:docPr id="1" name="Polje z besedilom 6"/>
              <wp:cNvGraphicFramePr/>
              <a:graphic xmlns:a="http://schemas.openxmlformats.org/drawingml/2006/main">
                <a:graphicData uri="http://schemas.microsoft.com/office/word/2010/wordprocessingShape">
                  <wps:wsp>
                    <wps:cNvSpPr txBox="1"/>
                    <wps:spPr>
                      <a:xfrm>
                        <a:off x="0" y="0"/>
                        <a:ext cx="286247" cy="246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E8FC8F" w14:textId="6B19DD07" w:rsidR="005A70CD" w:rsidRPr="002D1071" w:rsidRDefault="005A70CD" w:rsidP="005A70CD">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8302BF">
                            <w:rPr>
                              <w:noProof/>
                              <w:sz w:val="16"/>
                              <w:szCs w:val="16"/>
                            </w:rPr>
                            <w:t>6</w:t>
                          </w:r>
                          <w:r w:rsidRPr="002D1071">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AFCD98" id="_x0000_t202" coordsize="21600,21600" o:spt="202" path="m,l,21600r21600,l21600,xe">
              <v:stroke joinstyle="miter"/>
              <v:path gradientshapeok="t" o:connecttype="rect"/>
            </v:shapetype>
            <v:shape id="Polje z besedilom 6" o:spid="_x0000_s1026" type="#_x0000_t202" style="position:absolute;margin-left:469.5pt;margin-top:-11.7pt;width:22.55pt;height:19.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" filled="f" stroked="f" strokeweight=".5pt">
              <v:textbox>
                <w:txbxContent>
                  <w:p w14:paraId="2FE8FC8F" w14:textId="6B19DD07" w:rsidR="005A70CD" w:rsidRPr="002D1071" w:rsidRDefault="005A70CD" w:rsidP="005A70CD">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8302BF">
                      <w:rPr>
                        <w:noProof/>
                        <w:sz w:val="16"/>
                        <w:szCs w:val="16"/>
                      </w:rPr>
                      <w:t>6</w:t>
                    </w:r>
                    <w:r w:rsidRPr="002D1071">
                      <w:rPr>
                        <w:sz w:val="16"/>
                        <w:szCs w:val="16"/>
                      </w:rPr>
                      <w:fldChar w:fldCharType="end"/>
                    </w:r>
                  </w:p>
                </w:txbxContent>
              </v:textbox>
            </v:shape>
          </w:pict>
        </mc:Fallback>
      </mc:AlternateContent>
    </w:r>
    <w:r w:rsidR="00C76701">
      <w:rPr>
        <w:noProof/>
        <w:sz w:val="16"/>
        <w:szCs w:val="16"/>
      </w:rPr>
      <mc:AlternateContent>
        <mc:Choice Requires="wps">
          <w:drawing>
            <wp:anchor distT="0" distB="0" distL="114300" distR="114300" simplePos="0" relativeHeight="251667456" behindDoc="0" locked="0" layoutInCell="1" allowOverlap="1" wp14:anchorId="6F788C6E" wp14:editId="7EB04DAB">
              <wp:simplePos x="0" y="0"/>
              <wp:positionH relativeFrom="column">
                <wp:posOffset>5958205</wp:posOffset>
              </wp:positionH>
              <wp:positionV relativeFrom="paragraph">
                <wp:posOffset>-146685</wp:posOffset>
              </wp:positionV>
              <wp:extent cx="286247" cy="246490"/>
              <wp:effectExtent l="0" t="0" r="0" b="1270"/>
              <wp:wrapNone/>
              <wp:docPr id="6" name="Polje z besedilom 6"/>
              <wp:cNvGraphicFramePr/>
              <a:graphic xmlns:a="http://schemas.openxmlformats.org/drawingml/2006/main">
                <a:graphicData uri="http://schemas.microsoft.com/office/word/2010/wordprocessingShape">
                  <wps:wsp>
                    <wps:cNvSpPr txBox="1"/>
                    <wps:spPr>
                      <a:xfrm>
                        <a:off x="0" y="0"/>
                        <a:ext cx="286247" cy="246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84D0AE" w14:textId="124D8E25" w:rsidR="00C76701" w:rsidRPr="002D1071" w:rsidRDefault="00C76701" w:rsidP="00C76701">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8302BF">
                            <w:rPr>
                              <w:noProof/>
                              <w:sz w:val="16"/>
                              <w:szCs w:val="16"/>
                            </w:rPr>
                            <w:t>6</w:t>
                          </w:r>
                          <w:r w:rsidRPr="002D1071">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788C6E" id="_x0000_s1027" type="#_x0000_t202" style="position:absolute;margin-left:469.15pt;margin-top:-11.55pt;width:22.55pt;height:19.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" filled="f" stroked="f" strokeweight=".5pt">
              <v:textbox>
                <w:txbxContent>
                  <w:p w14:paraId="2F84D0AE" w14:textId="124D8E25" w:rsidR="00C76701" w:rsidRPr="002D1071" w:rsidRDefault="00C76701" w:rsidP="00C76701">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8302BF">
                      <w:rPr>
                        <w:noProof/>
                        <w:sz w:val="16"/>
                        <w:szCs w:val="16"/>
                      </w:rPr>
                      <w:t>6</w:t>
                    </w:r>
                    <w:r w:rsidRPr="002D1071">
                      <w:rPr>
                        <w:sz w:val="16"/>
                        <w:szCs w:val="16"/>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799232"/>
      <w:docPartObj>
        <w:docPartGallery w:val="Page Numbers (Bottom of Page)"/>
        <w:docPartUnique/>
      </w:docPartObj>
    </w:sdtPr>
    <w:sdtEndPr/>
    <w:sdtContent>
      <w:p w14:paraId="00E1B4BD" w14:textId="2E9E7666" w:rsidR="004D7249" w:rsidRDefault="004D7249">
        <w:pPr>
          <w:pStyle w:val="Noga"/>
          <w:jc w:val="right"/>
        </w:pPr>
        <w:r>
          <w:fldChar w:fldCharType="begin"/>
        </w:r>
        <w:r>
          <w:instrText>PAGE   \* MERGEFORMAT</w:instrText>
        </w:r>
        <w:r>
          <w:fldChar w:fldCharType="separate"/>
        </w:r>
        <w:r w:rsidR="008302BF">
          <w:rPr>
            <w:noProof/>
          </w:rPr>
          <w:t>1</w:t>
        </w:r>
        <w:r>
          <w:fldChar w:fldCharType="end"/>
        </w:r>
      </w:p>
    </w:sdtContent>
  </w:sdt>
  <w:p w14:paraId="061F915F" w14:textId="0EB996FA" w:rsidR="00715DC0" w:rsidRDefault="00715DC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79F44" w14:textId="77777777" w:rsidR="008D2271" w:rsidRDefault="008D2271" w:rsidP="00715DC0">
      <w:r>
        <w:separator/>
      </w:r>
    </w:p>
  </w:footnote>
  <w:footnote w:type="continuationSeparator" w:id="0">
    <w:p w14:paraId="03937E78" w14:textId="77777777" w:rsidR="008D2271" w:rsidRDefault="008D2271" w:rsidP="00715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3F348" w14:textId="77777777" w:rsidR="001F4EE7" w:rsidRDefault="001F4EE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FEE93" w14:textId="1887C06A" w:rsidR="00715DC0" w:rsidRDefault="00715DC0">
    <w:pPr>
      <w:pStyle w:val="Glava"/>
    </w:pPr>
    <w:r>
      <w:rPr>
        <w:noProof/>
      </w:rPr>
      <w:drawing>
        <wp:anchor distT="0" distB="0" distL="114300" distR="114300" simplePos="0" relativeHeight="251663360" behindDoc="1" locked="0" layoutInCell="1" allowOverlap="1" wp14:anchorId="6AB536D2" wp14:editId="45050B2D">
          <wp:simplePos x="0" y="0"/>
          <wp:positionH relativeFrom="page">
            <wp:posOffset>13970</wp:posOffset>
          </wp:positionH>
          <wp:positionV relativeFrom="page">
            <wp:posOffset>10795</wp:posOffset>
          </wp:positionV>
          <wp:extent cx="7560310" cy="756285"/>
          <wp:effectExtent l="0" t="0" r="2540" b="5715"/>
          <wp:wrapNone/>
          <wp:docPr id="43" name="Slik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5628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733EC" w14:textId="77777777" w:rsidR="00715DC0" w:rsidRDefault="007F362F">
    <w:pPr>
      <w:pStyle w:val="Glava"/>
    </w:pPr>
    <w:r>
      <w:rPr>
        <w:noProof/>
      </w:rPr>
      <w:drawing>
        <wp:anchor distT="0" distB="0" distL="114300" distR="114300" simplePos="0" relativeHeight="251669504" behindDoc="1" locked="0" layoutInCell="1" allowOverlap="1" wp14:anchorId="4CA0A71C" wp14:editId="4A37BF1A">
          <wp:simplePos x="0" y="0"/>
          <wp:positionH relativeFrom="page">
            <wp:posOffset>4445</wp:posOffset>
          </wp:positionH>
          <wp:positionV relativeFrom="page">
            <wp:posOffset>7620</wp:posOffset>
          </wp:positionV>
          <wp:extent cx="7549200" cy="1148400"/>
          <wp:effectExtent l="0" t="0" r="0" b="0"/>
          <wp:wrapTopAndBottom/>
          <wp:docPr id="4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IP+MDDSZ+ESS.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9200" cy="11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919ED"/>
    <w:multiLevelType w:val="multilevel"/>
    <w:tmpl w:val="BE80AF92"/>
    <w:lvl w:ilvl="0">
      <w:start w:val="1"/>
      <w:numFmt w:val="bullet"/>
      <w:lvlText w:val=""/>
      <w:lvlJc w:val="left"/>
      <w:pPr>
        <w:tabs>
          <w:tab w:val="num" w:pos="1287"/>
        </w:tabs>
        <w:ind w:left="128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1DE4C4C"/>
    <w:multiLevelType w:val="hybridMultilevel"/>
    <w:tmpl w:val="702CCD4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15:restartNumberingAfterBreak="0">
    <w:nsid w:val="6CFB3744"/>
    <w:multiLevelType w:val="multilevel"/>
    <w:tmpl w:val="C93A5114"/>
    <w:lvl w:ilvl="0">
      <w:start w:val="1"/>
      <w:numFmt w:val="bullet"/>
      <w:lvlText w:val=""/>
      <w:lvlJc w:val="left"/>
      <w:pPr>
        <w:tabs>
          <w:tab w:val="num" w:pos="737"/>
        </w:tabs>
        <w:ind w:left="1021" w:hanging="284"/>
      </w:pPr>
      <w:rPr>
        <w:rFonts w:ascii="Symbol" w:hAnsi="Symbol" w:hint="default"/>
      </w:rPr>
    </w:lvl>
    <w:lvl w:ilvl="1">
      <w:start w:val="1"/>
      <w:numFmt w:val="bullet"/>
      <w:lvlText w:val="o"/>
      <w:lvlJc w:val="left"/>
      <w:pPr>
        <w:tabs>
          <w:tab w:val="num" w:pos="1797"/>
        </w:tabs>
        <w:ind w:left="1797" w:hanging="360"/>
      </w:pPr>
      <w:rPr>
        <w:rFonts w:ascii="Courier New" w:hAnsi="Courier New" w:cs="Wingdings"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Wingdings"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Wingdings" w:hint="default"/>
      </w:rPr>
    </w:lvl>
    <w:lvl w:ilvl="8">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743D2C5E"/>
    <w:multiLevelType w:val="hybridMultilevel"/>
    <w:tmpl w:val="7B70E30E"/>
    <w:lvl w:ilvl="0" w:tplc="4350E93E">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DC0"/>
    <w:rsid w:val="000B0012"/>
    <w:rsid w:val="0013270A"/>
    <w:rsid w:val="0013632F"/>
    <w:rsid w:val="0015689A"/>
    <w:rsid w:val="00166076"/>
    <w:rsid w:val="00191CEE"/>
    <w:rsid w:val="001B0539"/>
    <w:rsid w:val="001F4EE7"/>
    <w:rsid w:val="00226A6A"/>
    <w:rsid w:val="00243A95"/>
    <w:rsid w:val="002D0A49"/>
    <w:rsid w:val="002E43C8"/>
    <w:rsid w:val="00356E06"/>
    <w:rsid w:val="003609CA"/>
    <w:rsid w:val="003F41B7"/>
    <w:rsid w:val="00400673"/>
    <w:rsid w:val="00464C19"/>
    <w:rsid w:val="004B228A"/>
    <w:rsid w:val="004D7249"/>
    <w:rsid w:val="00592444"/>
    <w:rsid w:val="005A70CD"/>
    <w:rsid w:val="006A60C0"/>
    <w:rsid w:val="007042EB"/>
    <w:rsid w:val="00715DC0"/>
    <w:rsid w:val="007363E5"/>
    <w:rsid w:val="00787003"/>
    <w:rsid w:val="007F02E0"/>
    <w:rsid w:val="007F362F"/>
    <w:rsid w:val="008302BF"/>
    <w:rsid w:val="008D2271"/>
    <w:rsid w:val="009118E3"/>
    <w:rsid w:val="009272DF"/>
    <w:rsid w:val="00943EA0"/>
    <w:rsid w:val="00A20DC3"/>
    <w:rsid w:val="00A51D77"/>
    <w:rsid w:val="00A70766"/>
    <w:rsid w:val="00B14436"/>
    <w:rsid w:val="00B22FF4"/>
    <w:rsid w:val="00B419ED"/>
    <w:rsid w:val="00B479A8"/>
    <w:rsid w:val="00B53AC7"/>
    <w:rsid w:val="00B96740"/>
    <w:rsid w:val="00BC15EE"/>
    <w:rsid w:val="00BC3862"/>
    <w:rsid w:val="00BC5326"/>
    <w:rsid w:val="00BD4F64"/>
    <w:rsid w:val="00C24202"/>
    <w:rsid w:val="00C76701"/>
    <w:rsid w:val="00DC4F3E"/>
    <w:rsid w:val="00E451D3"/>
    <w:rsid w:val="00FA0E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08B0373"/>
  <w15:chartTrackingRefBased/>
  <w15:docId w15:val="{8CDC8787-9A90-4FA5-9BC4-BFE791AA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419ED"/>
    <w:pPr>
      <w:spacing w:after="0" w:line="240" w:lineRule="auto"/>
    </w:pPr>
    <w:rPr>
      <w:rFonts w:ascii="Calibri" w:hAnsi="Calibri" w:cs="Calibri"/>
      <w:lang w:eastAsia="sl-SI"/>
    </w:rPr>
  </w:style>
  <w:style w:type="paragraph" w:styleId="Naslov1">
    <w:name w:val="heading 1"/>
    <w:basedOn w:val="Navaden"/>
    <w:next w:val="Navaden"/>
    <w:link w:val="Naslov1Znak"/>
    <w:uiPriority w:val="9"/>
    <w:qFormat/>
    <w:rsid w:val="002E43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226A6A"/>
    <w:pPr>
      <w:keepNext/>
      <w:keepLines/>
      <w:spacing w:before="40" w:line="256" w:lineRule="auto"/>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464C19"/>
    <w:pPr>
      <w:keepNext/>
      <w:keepLines/>
      <w:spacing w:before="40" w:line="256" w:lineRule="auto"/>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15DC0"/>
    <w:pPr>
      <w:tabs>
        <w:tab w:val="center" w:pos="4536"/>
        <w:tab w:val="right" w:pos="9072"/>
      </w:tabs>
    </w:pPr>
  </w:style>
  <w:style w:type="character" w:customStyle="1" w:styleId="GlavaZnak">
    <w:name w:val="Glava Znak"/>
    <w:basedOn w:val="Privzetapisavaodstavka"/>
    <w:link w:val="Glava"/>
    <w:uiPriority w:val="99"/>
    <w:rsid w:val="00715DC0"/>
  </w:style>
  <w:style w:type="paragraph" w:styleId="Noga">
    <w:name w:val="footer"/>
    <w:basedOn w:val="Navaden"/>
    <w:link w:val="NogaZnak"/>
    <w:uiPriority w:val="99"/>
    <w:unhideWhenUsed/>
    <w:rsid w:val="00715DC0"/>
    <w:pPr>
      <w:tabs>
        <w:tab w:val="center" w:pos="4536"/>
        <w:tab w:val="right" w:pos="9072"/>
      </w:tabs>
    </w:pPr>
  </w:style>
  <w:style w:type="character" w:customStyle="1" w:styleId="NogaZnak">
    <w:name w:val="Noga Znak"/>
    <w:basedOn w:val="Privzetapisavaodstavka"/>
    <w:link w:val="Noga"/>
    <w:uiPriority w:val="99"/>
    <w:rsid w:val="00715DC0"/>
  </w:style>
  <w:style w:type="character" w:customStyle="1" w:styleId="Naslov3Znak">
    <w:name w:val="Naslov 3 Znak"/>
    <w:basedOn w:val="Privzetapisavaodstavka"/>
    <w:link w:val="Naslov3"/>
    <w:uiPriority w:val="9"/>
    <w:rsid w:val="00464C19"/>
    <w:rPr>
      <w:rFonts w:asciiTheme="majorHAnsi" w:eastAsiaTheme="majorEastAsia" w:hAnsiTheme="majorHAnsi" w:cstheme="majorBidi"/>
      <w:color w:val="1F4D78" w:themeColor="accent1" w:themeShade="7F"/>
      <w:sz w:val="24"/>
      <w:szCs w:val="24"/>
    </w:rPr>
  </w:style>
  <w:style w:type="paragraph" w:styleId="Odstavekseznama">
    <w:name w:val="List Paragraph"/>
    <w:basedOn w:val="Navaden"/>
    <w:link w:val="OdstavekseznamaZnak"/>
    <w:uiPriority w:val="34"/>
    <w:qFormat/>
    <w:rsid w:val="00464C19"/>
    <w:pPr>
      <w:ind w:left="720"/>
      <w:contextualSpacing/>
    </w:pPr>
    <w:rPr>
      <w:rFonts w:eastAsiaTheme="minorEastAsia"/>
      <w:lang w:eastAsia="ja-JP"/>
    </w:rPr>
  </w:style>
  <w:style w:type="character" w:styleId="Hiperpovezava">
    <w:name w:val="Hyperlink"/>
    <w:basedOn w:val="Privzetapisavaodstavka"/>
    <w:uiPriority w:val="99"/>
    <w:unhideWhenUsed/>
    <w:rsid w:val="00464C19"/>
    <w:rPr>
      <w:color w:val="0563C1" w:themeColor="hyperlink"/>
      <w:u w:val="single"/>
    </w:rPr>
  </w:style>
  <w:style w:type="table" w:styleId="Tabelamrea">
    <w:name w:val="Table Grid"/>
    <w:basedOn w:val="Navadnatabela"/>
    <w:uiPriority w:val="59"/>
    <w:rsid w:val="00464C19"/>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next w:val="Navaden"/>
    <w:link w:val="NaslovZnak"/>
    <w:uiPriority w:val="10"/>
    <w:qFormat/>
    <w:rsid w:val="00464C19"/>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464C19"/>
    <w:rPr>
      <w:rFonts w:asciiTheme="majorHAnsi" w:eastAsiaTheme="majorEastAsia" w:hAnsiTheme="majorHAnsi" w:cstheme="majorBidi"/>
      <w:spacing w:val="-10"/>
      <w:kern w:val="28"/>
      <w:sz w:val="56"/>
      <w:szCs w:val="56"/>
    </w:rPr>
  </w:style>
  <w:style w:type="paragraph" w:styleId="Brezrazmikov">
    <w:name w:val="No Spacing"/>
    <w:uiPriority w:val="1"/>
    <w:qFormat/>
    <w:rsid w:val="00464C19"/>
    <w:pPr>
      <w:spacing w:after="0" w:line="240" w:lineRule="auto"/>
    </w:pPr>
    <w:rPr>
      <w:sz w:val="24"/>
    </w:rPr>
  </w:style>
  <w:style w:type="paragraph" w:customStyle="1" w:styleId="Brezrazmika">
    <w:name w:val="Brez razmika"/>
    <w:basedOn w:val="Navaden"/>
    <w:uiPriority w:val="99"/>
    <w:rsid w:val="00464C19"/>
    <w:rPr>
      <w:color w:val="000000"/>
      <w:sz w:val="32"/>
      <w:szCs w:val="32"/>
    </w:rPr>
  </w:style>
  <w:style w:type="character" w:styleId="Poudarek">
    <w:name w:val="Emphasis"/>
    <w:basedOn w:val="Privzetapisavaodstavka"/>
    <w:uiPriority w:val="20"/>
    <w:qFormat/>
    <w:rsid w:val="00464C19"/>
    <w:rPr>
      <w:i/>
      <w:iCs/>
    </w:rPr>
  </w:style>
  <w:style w:type="paragraph" w:customStyle="1" w:styleId="Default">
    <w:name w:val="Default"/>
    <w:basedOn w:val="Navaden"/>
    <w:rsid w:val="00464C19"/>
    <w:pPr>
      <w:autoSpaceDE w:val="0"/>
      <w:autoSpaceDN w:val="0"/>
    </w:pPr>
    <w:rPr>
      <w:rFonts w:ascii="Arial" w:hAnsi="Arial" w:cs="Arial"/>
      <w:color w:val="000000"/>
      <w:sz w:val="24"/>
      <w:szCs w:val="24"/>
    </w:rPr>
  </w:style>
  <w:style w:type="character" w:customStyle="1" w:styleId="Naslov1Znak">
    <w:name w:val="Naslov 1 Znak"/>
    <w:basedOn w:val="Privzetapisavaodstavka"/>
    <w:link w:val="Naslov1"/>
    <w:uiPriority w:val="9"/>
    <w:rsid w:val="002E43C8"/>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226A6A"/>
    <w:rPr>
      <w:rFonts w:asciiTheme="majorHAnsi" w:eastAsiaTheme="majorEastAsia" w:hAnsiTheme="majorHAnsi" w:cstheme="majorBidi"/>
      <w:color w:val="2E74B5" w:themeColor="accent1" w:themeShade="BF"/>
      <w:sz w:val="26"/>
      <w:szCs w:val="26"/>
    </w:rPr>
  </w:style>
  <w:style w:type="numbering" w:customStyle="1" w:styleId="Brezseznama1">
    <w:name w:val="Brez seznama1"/>
    <w:next w:val="Brezseznama"/>
    <w:uiPriority w:val="99"/>
    <w:semiHidden/>
    <w:unhideWhenUsed/>
    <w:rsid w:val="00226A6A"/>
  </w:style>
  <w:style w:type="numbering" w:customStyle="1" w:styleId="Brezseznama11">
    <w:name w:val="Brez seznama11"/>
    <w:next w:val="Brezseznama"/>
    <w:uiPriority w:val="99"/>
    <w:semiHidden/>
    <w:unhideWhenUsed/>
    <w:rsid w:val="00226A6A"/>
  </w:style>
  <w:style w:type="paragraph" w:customStyle="1" w:styleId="align-center">
    <w:name w:val="align-center"/>
    <w:basedOn w:val="Navaden"/>
    <w:rsid w:val="00226A6A"/>
    <w:pPr>
      <w:spacing w:before="100" w:beforeAutospacing="1" w:after="100" w:afterAutospacing="1"/>
      <w:jc w:val="center"/>
    </w:pPr>
    <w:rPr>
      <w:rFonts w:ascii="Times New Roman" w:eastAsia="Times New Roman" w:hAnsi="Times New Roman" w:cs="Times New Roman"/>
      <w:sz w:val="24"/>
      <w:szCs w:val="24"/>
    </w:rPr>
  </w:style>
  <w:style w:type="paragraph" w:customStyle="1" w:styleId="bodytext">
    <w:name w:val="bodytext"/>
    <w:basedOn w:val="Navaden"/>
    <w:rsid w:val="00226A6A"/>
    <w:pPr>
      <w:spacing w:before="100" w:beforeAutospacing="1" w:after="100" w:afterAutospacing="1"/>
    </w:pPr>
    <w:rPr>
      <w:rFonts w:ascii="Times New Roman" w:eastAsia="Times New Roman" w:hAnsi="Times New Roman" w:cs="Times New Roman"/>
      <w:sz w:val="24"/>
      <w:szCs w:val="24"/>
    </w:rPr>
  </w:style>
  <w:style w:type="table" w:customStyle="1" w:styleId="Tabelamrea1">
    <w:name w:val="Tabela – mreža1"/>
    <w:basedOn w:val="Navadnatabela"/>
    <w:next w:val="Tabelamrea"/>
    <w:uiPriority w:val="59"/>
    <w:rsid w:val="00226A6A"/>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226A6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26A6A"/>
    <w:rPr>
      <w:rFonts w:ascii="Segoe UI" w:hAnsi="Segoe UI" w:cs="Segoe UI"/>
      <w:sz w:val="18"/>
      <w:szCs w:val="18"/>
    </w:rPr>
  </w:style>
  <w:style w:type="character" w:customStyle="1" w:styleId="Nerazreenaomemba1">
    <w:name w:val="Nerazrešena omemba1"/>
    <w:basedOn w:val="Privzetapisavaodstavka"/>
    <w:uiPriority w:val="99"/>
    <w:semiHidden/>
    <w:unhideWhenUsed/>
    <w:rsid w:val="00226A6A"/>
    <w:rPr>
      <w:color w:val="808080"/>
      <w:shd w:val="clear" w:color="auto" w:fill="E6E6E6"/>
    </w:rPr>
  </w:style>
  <w:style w:type="paragraph" w:styleId="Sprotnaopomba-besedilo">
    <w:name w:val="footnote text"/>
    <w:basedOn w:val="Navaden"/>
    <w:link w:val="Sprotnaopomba-besediloZnak"/>
    <w:uiPriority w:val="99"/>
    <w:semiHidden/>
    <w:unhideWhenUsed/>
    <w:rsid w:val="00226A6A"/>
    <w:rPr>
      <w:sz w:val="20"/>
      <w:szCs w:val="20"/>
    </w:rPr>
  </w:style>
  <w:style w:type="character" w:customStyle="1" w:styleId="Sprotnaopomba-besediloZnak">
    <w:name w:val="Sprotna opomba - besedilo Znak"/>
    <w:basedOn w:val="Privzetapisavaodstavka"/>
    <w:link w:val="Sprotnaopomba-besedilo"/>
    <w:uiPriority w:val="99"/>
    <w:semiHidden/>
    <w:rsid w:val="00226A6A"/>
    <w:rPr>
      <w:sz w:val="20"/>
      <w:szCs w:val="20"/>
    </w:rPr>
  </w:style>
  <w:style w:type="character" w:styleId="Sprotnaopomba-sklic">
    <w:name w:val="footnote reference"/>
    <w:uiPriority w:val="99"/>
    <w:rsid w:val="00226A6A"/>
    <w:rPr>
      <w:vertAlign w:val="superscript"/>
    </w:rPr>
  </w:style>
  <w:style w:type="character" w:styleId="Pripombasklic">
    <w:name w:val="annotation reference"/>
    <w:basedOn w:val="Privzetapisavaodstavka"/>
    <w:uiPriority w:val="99"/>
    <w:semiHidden/>
    <w:unhideWhenUsed/>
    <w:rsid w:val="00226A6A"/>
    <w:rPr>
      <w:sz w:val="16"/>
      <w:szCs w:val="16"/>
    </w:rPr>
  </w:style>
  <w:style w:type="paragraph" w:styleId="Pripombabesedilo">
    <w:name w:val="annotation text"/>
    <w:aliases w:val="Znak9"/>
    <w:basedOn w:val="Navaden"/>
    <w:link w:val="PripombabesediloZnak"/>
    <w:uiPriority w:val="99"/>
    <w:semiHidden/>
    <w:unhideWhenUsed/>
    <w:rsid w:val="00226A6A"/>
    <w:rPr>
      <w:sz w:val="20"/>
      <w:szCs w:val="20"/>
    </w:rPr>
  </w:style>
  <w:style w:type="character" w:customStyle="1" w:styleId="PripombabesediloZnak">
    <w:name w:val="Pripomba – besedilo Znak"/>
    <w:aliases w:val="Znak9 Znak"/>
    <w:basedOn w:val="Privzetapisavaodstavka"/>
    <w:link w:val="Pripombabesedilo"/>
    <w:uiPriority w:val="99"/>
    <w:semiHidden/>
    <w:rsid w:val="00226A6A"/>
    <w:rPr>
      <w:sz w:val="20"/>
      <w:szCs w:val="20"/>
    </w:rPr>
  </w:style>
  <w:style w:type="paragraph" w:styleId="Zadevapripombe">
    <w:name w:val="annotation subject"/>
    <w:basedOn w:val="Pripombabesedilo"/>
    <w:next w:val="Pripombabesedilo"/>
    <w:link w:val="ZadevapripombeZnak"/>
    <w:uiPriority w:val="99"/>
    <w:semiHidden/>
    <w:unhideWhenUsed/>
    <w:rsid w:val="00226A6A"/>
    <w:rPr>
      <w:b/>
      <w:bCs/>
    </w:rPr>
  </w:style>
  <w:style w:type="character" w:customStyle="1" w:styleId="ZadevapripombeZnak">
    <w:name w:val="Zadeva pripombe Znak"/>
    <w:basedOn w:val="PripombabesediloZnak"/>
    <w:link w:val="Zadevapripombe"/>
    <w:uiPriority w:val="99"/>
    <w:semiHidden/>
    <w:rsid w:val="00226A6A"/>
    <w:rPr>
      <w:b/>
      <w:bCs/>
      <w:sz w:val="20"/>
      <w:szCs w:val="20"/>
    </w:rPr>
  </w:style>
  <w:style w:type="paragraph" w:styleId="NaslovTOC">
    <w:name w:val="TOC Heading"/>
    <w:basedOn w:val="Naslov1"/>
    <w:next w:val="Navaden"/>
    <w:uiPriority w:val="39"/>
    <w:unhideWhenUsed/>
    <w:qFormat/>
    <w:rsid w:val="00226A6A"/>
    <w:pPr>
      <w:outlineLvl w:val="9"/>
    </w:pPr>
  </w:style>
  <w:style w:type="paragraph" w:styleId="Kazalovsebine1">
    <w:name w:val="toc 1"/>
    <w:basedOn w:val="Navaden"/>
    <w:next w:val="Navaden"/>
    <w:autoRedefine/>
    <w:uiPriority w:val="39"/>
    <w:unhideWhenUsed/>
    <w:qFormat/>
    <w:rsid w:val="00226A6A"/>
    <w:pPr>
      <w:spacing w:after="100" w:line="256" w:lineRule="auto"/>
    </w:pPr>
  </w:style>
  <w:style w:type="paragraph" w:styleId="Kazalovsebine2">
    <w:name w:val="toc 2"/>
    <w:basedOn w:val="Navaden"/>
    <w:next w:val="Navaden"/>
    <w:autoRedefine/>
    <w:uiPriority w:val="39"/>
    <w:unhideWhenUsed/>
    <w:qFormat/>
    <w:rsid w:val="00226A6A"/>
    <w:pPr>
      <w:spacing w:after="100" w:line="256" w:lineRule="auto"/>
      <w:ind w:left="220"/>
    </w:pPr>
  </w:style>
  <w:style w:type="paragraph" w:styleId="Kazalovsebine3">
    <w:name w:val="toc 3"/>
    <w:basedOn w:val="Navaden"/>
    <w:next w:val="Navaden"/>
    <w:autoRedefine/>
    <w:uiPriority w:val="39"/>
    <w:unhideWhenUsed/>
    <w:qFormat/>
    <w:rsid w:val="00226A6A"/>
    <w:pPr>
      <w:spacing w:after="100" w:line="256" w:lineRule="auto"/>
      <w:ind w:left="440"/>
    </w:pPr>
  </w:style>
  <w:style w:type="paragraph" w:styleId="Navadensplet">
    <w:name w:val="Normal (Web)"/>
    <w:basedOn w:val="Navaden"/>
    <w:uiPriority w:val="99"/>
    <w:unhideWhenUsed/>
    <w:rsid w:val="00226A6A"/>
    <w:pPr>
      <w:spacing w:before="100" w:beforeAutospacing="1" w:after="100" w:afterAutospacing="1"/>
    </w:pPr>
    <w:rPr>
      <w:rFonts w:ascii="Times New Roman" w:eastAsia="Times New Roman" w:hAnsi="Times New Roman" w:cs="Times New Roman"/>
      <w:sz w:val="24"/>
      <w:szCs w:val="24"/>
    </w:rPr>
  </w:style>
  <w:style w:type="character" w:customStyle="1" w:styleId="arrroworange">
    <w:name w:val="arrrow_orange"/>
    <w:basedOn w:val="Privzetapisavaodstavka"/>
    <w:rsid w:val="00226A6A"/>
  </w:style>
  <w:style w:type="character" w:customStyle="1" w:styleId="Nerazreenaomemba2">
    <w:name w:val="Nerazrešena omemba2"/>
    <w:basedOn w:val="Privzetapisavaodstavka"/>
    <w:uiPriority w:val="99"/>
    <w:semiHidden/>
    <w:unhideWhenUsed/>
    <w:rsid w:val="00226A6A"/>
    <w:rPr>
      <w:color w:val="808080"/>
      <w:shd w:val="clear" w:color="auto" w:fill="E6E6E6"/>
    </w:rPr>
  </w:style>
  <w:style w:type="paragraph" w:styleId="Revizija">
    <w:name w:val="Revision"/>
    <w:hidden/>
    <w:uiPriority w:val="99"/>
    <w:semiHidden/>
    <w:rsid w:val="00226A6A"/>
    <w:pPr>
      <w:spacing w:after="0" w:line="240" w:lineRule="auto"/>
    </w:pPr>
  </w:style>
  <w:style w:type="character" w:customStyle="1" w:styleId="Nerazreenaomemba3">
    <w:name w:val="Nerazrešena omemba3"/>
    <w:basedOn w:val="Privzetapisavaodstavka"/>
    <w:uiPriority w:val="99"/>
    <w:semiHidden/>
    <w:unhideWhenUsed/>
    <w:rsid w:val="00226A6A"/>
    <w:rPr>
      <w:color w:val="808080"/>
      <w:shd w:val="clear" w:color="auto" w:fill="E6E6E6"/>
    </w:rPr>
  </w:style>
  <w:style w:type="character" w:customStyle="1" w:styleId="OdstavekseznamaZnak">
    <w:name w:val="Odstavek seznama Znak"/>
    <w:link w:val="Odstavekseznama"/>
    <w:uiPriority w:val="34"/>
    <w:locked/>
    <w:rsid w:val="00226A6A"/>
    <w:rPr>
      <w:rFonts w:eastAsiaTheme="minorEastAsia"/>
      <w:lang w:eastAsia="ja-JP"/>
    </w:rPr>
  </w:style>
  <w:style w:type="character" w:styleId="SledenaHiperpovezava">
    <w:name w:val="FollowedHyperlink"/>
    <w:basedOn w:val="Privzetapisavaodstavka"/>
    <w:uiPriority w:val="99"/>
    <w:semiHidden/>
    <w:unhideWhenUsed/>
    <w:rsid w:val="00226A6A"/>
    <w:rPr>
      <w:color w:val="954F72" w:themeColor="followedHyperlink"/>
      <w:u w:val="single"/>
    </w:rPr>
  </w:style>
  <w:style w:type="character" w:customStyle="1" w:styleId="Nerazreenaomemba4">
    <w:name w:val="Nerazrešena omemba4"/>
    <w:basedOn w:val="Privzetapisavaodstavka"/>
    <w:uiPriority w:val="99"/>
    <w:semiHidden/>
    <w:unhideWhenUsed/>
    <w:rsid w:val="00226A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skladi.si/sl/ekp/navodil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4BE371-DBD1-4322-A329-A38EC61B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2098</Words>
  <Characters>11962</Characters>
  <Application>Microsoft Office Word</Application>
  <DocSecurity>0</DocSecurity>
  <Lines>99</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Pristop</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Mačkovšek</dc:creator>
  <cp:keywords/>
  <dc:description/>
  <cp:lastModifiedBy>Andraž Banfi</cp:lastModifiedBy>
  <cp:revision>40</cp:revision>
  <cp:lastPrinted>2018-11-29T11:18:00Z</cp:lastPrinted>
  <dcterms:created xsi:type="dcterms:W3CDTF">2017-12-19T08:34:00Z</dcterms:created>
  <dcterms:modified xsi:type="dcterms:W3CDTF">2018-11-30T10:07:00Z</dcterms:modified>
</cp:coreProperties>
</file>